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AB" w:rsidRDefault="001171EA" w:rsidP="001171EA">
      <w:pPr>
        <w:spacing w:line="24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CALIFORNIA STATE UNIVERSITY NORTHRIDGE</w:t>
      </w:r>
    </w:p>
    <w:p w:rsidR="001171EA" w:rsidRDefault="001171EA" w:rsidP="001171E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DEPARTMENT OF RELIGIOUS STUDIES</w:t>
      </w:r>
    </w:p>
    <w:p w:rsidR="001171EA" w:rsidRDefault="001171EA" w:rsidP="001171E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RS150</w:t>
      </w:r>
      <w:r w:rsidR="008E7D54">
        <w:rPr>
          <w:rFonts w:ascii="Times New Roman" w:hAnsi="Times New Roman" w:cs="Times New Roman"/>
          <w:sz w:val="24"/>
          <w:szCs w:val="24"/>
        </w:rPr>
        <w:t>-01</w:t>
      </w:r>
      <w:r>
        <w:rPr>
          <w:rFonts w:ascii="Times New Roman" w:hAnsi="Times New Roman" w:cs="Times New Roman"/>
          <w:sz w:val="24"/>
          <w:szCs w:val="24"/>
        </w:rPr>
        <w:t>: World Religions</w:t>
      </w:r>
    </w:p>
    <w:p w:rsidR="00902F6A" w:rsidRDefault="005870CB" w:rsidP="001171E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Fall 2016</w:t>
      </w:r>
    </w:p>
    <w:p w:rsidR="001171EA" w:rsidRDefault="001171EA" w:rsidP="001171E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Mon/Wed </w:t>
      </w:r>
      <w:r w:rsidR="00232BE4">
        <w:rPr>
          <w:rFonts w:ascii="Times New Roman" w:hAnsi="Times New Roman" w:cs="Times New Roman"/>
          <w:sz w:val="24"/>
          <w:szCs w:val="24"/>
        </w:rPr>
        <w:t xml:space="preserve">9:30-10:45 </w:t>
      </w:r>
      <w:r>
        <w:rPr>
          <w:rFonts w:ascii="Times New Roman" w:hAnsi="Times New Roman" w:cs="Times New Roman"/>
          <w:sz w:val="24"/>
          <w:szCs w:val="24"/>
        </w:rPr>
        <w:t>AM</w:t>
      </w:r>
    </w:p>
    <w:p w:rsidR="001171EA" w:rsidRDefault="005870CB" w:rsidP="001171E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Sequoia Hall 101</w:t>
      </w:r>
    </w:p>
    <w:p w:rsidR="001171EA" w:rsidRDefault="001171EA" w:rsidP="001171EA">
      <w:pPr>
        <w:spacing w:line="240" w:lineRule="auto"/>
        <w:contextualSpacing/>
        <w:jc w:val="center"/>
        <w:rPr>
          <w:rFonts w:ascii="Times New Roman" w:hAnsi="Times New Roman" w:cs="Times New Roman"/>
          <w:sz w:val="24"/>
          <w:szCs w:val="24"/>
        </w:rPr>
      </w:pPr>
    </w:p>
    <w:p w:rsidR="001171EA" w:rsidRDefault="001171EA"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James D. Findlay, Instructor</w:t>
      </w:r>
    </w:p>
    <w:p w:rsidR="00B542E6" w:rsidRDefault="001171EA"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r w:rsidR="00750F62">
        <w:rPr>
          <w:rFonts w:ascii="Times New Roman" w:hAnsi="Times New Roman" w:cs="Times New Roman"/>
          <w:sz w:val="24"/>
          <w:szCs w:val="24"/>
        </w:rPr>
        <w:t>Santa Susanna 419</w:t>
      </w:r>
      <w:r>
        <w:rPr>
          <w:rFonts w:ascii="Times New Roman" w:hAnsi="Times New Roman" w:cs="Times New Roman"/>
          <w:sz w:val="24"/>
          <w:szCs w:val="24"/>
        </w:rPr>
        <w:t xml:space="preserve">  </w:t>
      </w:r>
    </w:p>
    <w:p w:rsidR="00B542E6" w:rsidRDefault="001171EA"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Hours:  </w:t>
      </w:r>
      <w:r w:rsidR="00232BE4">
        <w:rPr>
          <w:rFonts w:ascii="Times New Roman" w:hAnsi="Times New Roman" w:cs="Times New Roman"/>
          <w:sz w:val="24"/>
          <w:szCs w:val="24"/>
        </w:rPr>
        <w:t>MW</w:t>
      </w:r>
      <w:r w:rsidR="00B542E6">
        <w:rPr>
          <w:rFonts w:ascii="Times New Roman" w:hAnsi="Times New Roman" w:cs="Times New Roman"/>
          <w:sz w:val="24"/>
          <w:szCs w:val="24"/>
        </w:rPr>
        <w:t xml:space="preserve"> </w:t>
      </w:r>
      <w:r w:rsidR="00232BE4">
        <w:rPr>
          <w:rFonts w:ascii="Times New Roman" w:hAnsi="Times New Roman" w:cs="Times New Roman"/>
          <w:sz w:val="24"/>
          <w:szCs w:val="24"/>
        </w:rPr>
        <w:t>12:30-2:0</w:t>
      </w:r>
      <w:r w:rsidR="00750F62">
        <w:rPr>
          <w:rFonts w:ascii="Times New Roman" w:hAnsi="Times New Roman" w:cs="Times New Roman"/>
          <w:sz w:val="24"/>
          <w:szCs w:val="24"/>
        </w:rPr>
        <w:t xml:space="preserve">0 PM; </w:t>
      </w:r>
      <w:r w:rsidR="00B542E6">
        <w:rPr>
          <w:rFonts w:ascii="Times New Roman" w:hAnsi="Times New Roman" w:cs="Times New Roman"/>
          <w:sz w:val="24"/>
          <w:szCs w:val="24"/>
        </w:rPr>
        <w:t>or by appointment.</w:t>
      </w:r>
    </w:p>
    <w:p w:rsidR="001171EA" w:rsidRDefault="001171EA"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Telephone:  </w:t>
      </w:r>
      <w:r w:rsidR="00750F62">
        <w:rPr>
          <w:rFonts w:ascii="Times New Roman" w:hAnsi="Times New Roman" w:cs="Times New Roman"/>
          <w:sz w:val="24"/>
          <w:szCs w:val="24"/>
        </w:rPr>
        <w:t>818-677-6878.</w:t>
      </w:r>
    </w:p>
    <w:p w:rsidR="001171EA" w:rsidRDefault="001171EA" w:rsidP="001171EA">
      <w:pPr>
        <w:spacing w:line="240" w:lineRule="auto"/>
        <w:contextualSpacing/>
        <w:rPr>
          <w:rStyle w:val="Hyperlink"/>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07523E">
          <w:rPr>
            <w:rStyle w:val="Hyperlink"/>
            <w:rFonts w:ascii="Times New Roman" w:hAnsi="Times New Roman" w:cs="Times New Roman"/>
            <w:sz w:val="24"/>
            <w:szCs w:val="24"/>
          </w:rPr>
          <w:t>james.findlay@csun.edu</w:t>
        </w:r>
      </w:hyperlink>
    </w:p>
    <w:p w:rsidR="003D1D99" w:rsidRDefault="003D1D99" w:rsidP="001171EA">
      <w:pPr>
        <w:spacing w:line="240" w:lineRule="auto"/>
        <w:contextualSpacing/>
        <w:rPr>
          <w:rStyle w:val="Hyperlink"/>
          <w:rFonts w:ascii="Times New Roman" w:hAnsi="Times New Roman" w:cs="Times New Roman"/>
          <w:sz w:val="24"/>
          <w:szCs w:val="24"/>
        </w:rPr>
      </w:pPr>
    </w:p>
    <w:p w:rsidR="003D1D99" w:rsidRDefault="003D1D99" w:rsidP="001171EA">
      <w:pPr>
        <w:spacing w:line="240" w:lineRule="auto"/>
        <w:contextualSpacing/>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Freshman Connection</w:t>
      </w:r>
    </w:p>
    <w:p w:rsidR="003D1D99" w:rsidRDefault="003D1D99" w:rsidP="001171EA">
      <w:pPr>
        <w:spacing w:line="240" w:lineRule="auto"/>
        <w:contextual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The Freshman Connection aims to link subject matter, faculty, and students; to use involving pedagogies (experiential learning, hands-on activities, peer reviews, discussions, group and pair work, interactive exercises, etc.); and to foster students’ development of social and academic relationships as members of the university community.</w:t>
      </w:r>
    </w:p>
    <w:p w:rsidR="003D1D99" w:rsidRDefault="003D1D99" w:rsidP="001171EA">
      <w:pPr>
        <w:spacing w:line="240" w:lineRule="auto"/>
        <w:contextualSpacing/>
        <w:rPr>
          <w:rStyle w:val="Hyperlink"/>
          <w:rFonts w:ascii="Times New Roman" w:hAnsi="Times New Roman" w:cs="Times New Roman"/>
          <w:color w:val="auto"/>
          <w:sz w:val="24"/>
          <w:szCs w:val="24"/>
          <w:u w:val="none"/>
        </w:rPr>
      </w:pPr>
    </w:p>
    <w:p w:rsidR="003D1D99" w:rsidRDefault="003D1D99" w:rsidP="001171EA">
      <w:pPr>
        <w:spacing w:line="240" w:lineRule="auto"/>
        <w:contextualSpacing/>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Our Cohort: Humanities Learning Community</w:t>
      </w:r>
    </w:p>
    <w:p w:rsidR="003D1D99" w:rsidRDefault="003D1D99" w:rsidP="001171EA">
      <w:pPr>
        <w:spacing w:line="240" w:lineRule="auto"/>
        <w:contextual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RS150 (#13774), MW 9:30-10:45 AM in Sequoia Hall 101 with Prof. James D. Findlay</w:t>
      </w:r>
    </w:p>
    <w:p w:rsidR="003D1D99" w:rsidRDefault="003D1D99" w:rsidP="001171EA">
      <w:pPr>
        <w:spacing w:line="240" w:lineRule="auto"/>
        <w:contextual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UNIV 100 (#19038), MW 11:00 AM – 12:15 PM in Sagebrush Hall 108 with Prof. Nyla </w:t>
      </w:r>
      <w:proofErr w:type="spellStart"/>
      <w:r>
        <w:rPr>
          <w:rStyle w:val="Hyperlink"/>
          <w:rFonts w:ascii="Times New Roman" w:hAnsi="Times New Roman" w:cs="Times New Roman"/>
          <w:color w:val="auto"/>
          <w:sz w:val="24"/>
          <w:szCs w:val="24"/>
          <w:u w:val="none"/>
        </w:rPr>
        <w:t>Dalferes</w:t>
      </w:r>
      <w:proofErr w:type="spellEnd"/>
    </w:p>
    <w:p w:rsidR="003D1D99" w:rsidRPr="003D1D99" w:rsidRDefault="003D1D99" w:rsidP="001171EA">
      <w:pPr>
        <w:spacing w:line="240" w:lineRule="auto"/>
        <w:contextualSpacing/>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UNIV 100 (#19040), MW 12:30-1:45 PM in Sagebrush Hall 108 with Prof. Jeff </w:t>
      </w:r>
      <w:proofErr w:type="spellStart"/>
      <w:r>
        <w:rPr>
          <w:rStyle w:val="Hyperlink"/>
          <w:rFonts w:ascii="Times New Roman" w:hAnsi="Times New Roman" w:cs="Times New Roman"/>
          <w:color w:val="auto"/>
          <w:sz w:val="24"/>
          <w:szCs w:val="24"/>
          <w:u w:val="none"/>
        </w:rPr>
        <w:t>Sosner</w:t>
      </w:r>
      <w:proofErr w:type="spellEnd"/>
    </w:p>
    <w:p w:rsidR="001171EA" w:rsidRDefault="001171EA" w:rsidP="001171EA">
      <w:pPr>
        <w:spacing w:line="240" w:lineRule="auto"/>
        <w:contextualSpacing/>
        <w:rPr>
          <w:rFonts w:ascii="Times New Roman" w:hAnsi="Times New Roman" w:cs="Times New Roman"/>
          <w:sz w:val="24"/>
          <w:szCs w:val="24"/>
        </w:rPr>
      </w:pPr>
    </w:p>
    <w:p w:rsidR="001171EA" w:rsidRDefault="003D1D99" w:rsidP="001171EA">
      <w:pPr>
        <w:spacing w:line="240" w:lineRule="auto"/>
        <w:contextualSpacing/>
        <w:rPr>
          <w:rFonts w:ascii="Times New Roman" w:hAnsi="Times New Roman" w:cs="Times New Roman"/>
          <w:sz w:val="24"/>
          <w:szCs w:val="24"/>
        </w:rPr>
      </w:pPr>
      <w:r w:rsidRPr="003D1D99">
        <w:rPr>
          <w:rFonts w:ascii="Times New Roman" w:hAnsi="Times New Roman" w:cs="Times New Roman"/>
          <w:b/>
          <w:sz w:val="24"/>
          <w:szCs w:val="24"/>
        </w:rPr>
        <w:t xml:space="preserve">RS150 </w:t>
      </w:r>
      <w:r w:rsidR="001171EA" w:rsidRPr="003D1D99">
        <w:rPr>
          <w:rFonts w:ascii="Times New Roman" w:hAnsi="Times New Roman" w:cs="Times New Roman"/>
          <w:b/>
          <w:sz w:val="24"/>
          <w:szCs w:val="24"/>
        </w:rPr>
        <w:t>Course Description</w:t>
      </w:r>
      <w:r w:rsidR="001171EA" w:rsidRPr="00AE1E23">
        <w:rPr>
          <w:rFonts w:ascii="Times New Roman" w:hAnsi="Times New Roman" w:cs="Times New Roman"/>
          <w:sz w:val="24"/>
          <w:szCs w:val="24"/>
        </w:rPr>
        <w:t>:</w:t>
      </w:r>
      <w:r w:rsidR="00AE1E23" w:rsidRPr="00AE1E23">
        <w:rPr>
          <w:rFonts w:ascii="Times New Roman" w:hAnsi="Times New Roman" w:cs="Times New Roman"/>
          <w:sz w:val="24"/>
          <w:szCs w:val="24"/>
        </w:rPr>
        <w:t xml:space="preserve"> </w:t>
      </w:r>
      <w:r w:rsidR="00AE1E23" w:rsidRPr="00AE1E23">
        <w:rPr>
          <w:rFonts w:ascii="Times New Roman" w:hAnsi="Times New Roman" w:cs="Times New Roman"/>
          <w:sz w:val="24"/>
          <w:szCs w:val="24"/>
          <w:shd w:val="clear" w:color="auto" w:fill="FFFFFF"/>
        </w:rPr>
        <w:t xml:space="preserve">Study of selected major world religions, with emphasis on tribal religions and the historic international faiths of Asia and the Near East. </w:t>
      </w:r>
      <w:proofErr w:type="gramStart"/>
      <w:r w:rsidR="00AE1E23" w:rsidRPr="00AE1E23">
        <w:rPr>
          <w:rFonts w:ascii="Times New Roman" w:hAnsi="Times New Roman" w:cs="Times New Roman"/>
          <w:sz w:val="24"/>
          <w:szCs w:val="24"/>
          <w:shd w:val="clear" w:color="auto" w:fill="FFFFFF"/>
        </w:rPr>
        <w:t>Investigates rituals, ethics, institutional structures and the cultural ethos of religions, as well as their myths, doctrines and sacred texts.</w:t>
      </w:r>
      <w:proofErr w:type="gramEnd"/>
      <w:r w:rsidR="00AE1E23" w:rsidRPr="00AE1E23">
        <w:rPr>
          <w:rFonts w:ascii="Times New Roman" w:hAnsi="Times New Roman" w:cs="Times New Roman"/>
          <w:sz w:val="24"/>
          <w:szCs w:val="24"/>
          <w:shd w:val="clear" w:color="auto" w:fill="FFFFFF"/>
        </w:rPr>
        <w:t xml:space="preserve"> </w:t>
      </w:r>
      <w:proofErr w:type="gramStart"/>
      <w:r w:rsidR="00AE1E23" w:rsidRPr="00AE1E23">
        <w:rPr>
          <w:rFonts w:ascii="Times New Roman" w:hAnsi="Times New Roman" w:cs="Times New Roman"/>
          <w:sz w:val="24"/>
          <w:szCs w:val="24"/>
          <w:shd w:val="clear" w:color="auto" w:fill="FFFFFF"/>
        </w:rPr>
        <w:t>(Available for General Education, Comparative Cultural Studies.)</w:t>
      </w:r>
      <w:proofErr w:type="gramEnd"/>
    </w:p>
    <w:p w:rsidR="006F61AC" w:rsidRDefault="006F61AC" w:rsidP="001171EA">
      <w:pPr>
        <w:spacing w:line="240" w:lineRule="auto"/>
        <w:contextualSpacing/>
        <w:rPr>
          <w:rFonts w:ascii="Times New Roman" w:hAnsi="Times New Roman" w:cs="Times New Roman"/>
          <w:sz w:val="24"/>
          <w:szCs w:val="24"/>
        </w:rPr>
      </w:pPr>
    </w:p>
    <w:p w:rsidR="006F61AC" w:rsidRPr="00DF5002" w:rsidRDefault="006F61AC" w:rsidP="006F61AC">
      <w:pPr>
        <w:spacing w:line="240" w:lineRule="auto"/>
        <w:contextualSpacing/>
        <w:rPr>
          <w:rFonts w:ascii="Times New Roman" w:hAnsi="Times New Roman" w:cs="Times New Roman"/>
          <w:b/>
          <w:sz w:val="24"/>
          <w:szCs w:val="24"/>
        </w:rPr>
      </w:pPr>
      <w:r w:rsidRPr="006F61AC">
        <w:rPr>
          <w:rFonts w:ascii="Times New Roman" w:hAnsi="Times New Roman" w:cs="Times New Roman"/>
          <w:b/>
          <w:sz w:val="24"/>
          <w:szCs w:val="24"/>
        </w:rPr>
        <w:t>Student Learning Objectives for World Religions 150:</w:t>
      </w:r>
    </w:p>
    <w:p w:rsidR="006F61AC" w:rsidRPr="006F61AC" w:rsidRDefault="006F61AC" w:rsidP="006F61AC">
      <w:pPr>
        <w:spacing w:line="240" w:lineRule="auto"/>
        <w:contextualSpacing/>
        <w:rPr>
          <w:rFonts w:ascii="Times New Roman" w:hAnsi="Times New Roman" w:cs="Times New Roman"/>
          <w:sz w:val="24"/>
          <w:szCs w:val="24"/>
        </w:rPr>
      </w:pPr>
      <w:r w:rsidRPr="006F61AC">
        <w:rPr>
          <w:rFonts w:ascii="Times New Roman" w:hAnsi="Times New Roman" w:cs="Times New Roman"/>
          <w:sz w:val="24"/>
          <w:szCs w:val="24"/>
        </w:rPr>
        <w:t>1.  Think empathetically and critically about conflicting religious claims.</w:t>
      </w:r>
    </w:p>
    <w:p w:rsidR="006F61AC" w:rsidRPr="006F61AC" w:rsidRDefault="006F61AC" w:rsidP="006F61AC">
      <w:pPr>
        <w:spacing w:line="240" w:lineRule="auto"/>
        <w:contextualSpacing/>
        <w:rPr>
          <w:rFonts w:ascii="Times New Roman" w:hAnsi="Times New Roman" w:cs="Times New Roman"/>
          <w:sz w:val="24"/>
          <w:szCs w:val="24"/>
        </w:rPr>
      </w:pPr>
      <w:r w:rsidRPr="006F61AC">
        <w:rPr>
          <w:rFonts w:ascii="Times New Roman" w:hAnsi="Times New Roman" w:cs="Times New Roman"/>
          <w:sz w:val="24"/>
          <w:szCs w:val="24"/>
        </w:rPr>
        <w:t>2.  Acquire knowledge of the history and culture of more than one major religious tradition.</w:t>
      </w:r>
    </w:p>
    <w:p w:rsidR="006F61AC" w:rsidRPr="006F61AC" w:rsidRDefault="006F61AC" w:rsidP="006F61AC">
      <w:pPr>
        <w:spacing w:line="240" w:lineRule="auto"/>
        <w:contextualSpacing/>
        <w:rPr>
          <w:rFonts w:ascii="Times New Roman" w:hAnsi="Times New Roman" w:cs="Times New Roman"/>
          <w:sz w:val="24"/>
          <w:szCs w:val="24"/>
        </w:rPr>
      </w:pPr>
      <w:r w:rsidRPr="006F61AC">
        <w:rPr>
          <w:rFonts w:ascii="Times New Roman" w:hAnsi="Times New Roman" w:cs="Times New Roman"/>
          <w:sz w:val="24"/>
          <w:szCs w:val="24"/>
        </w:rPr>
        <w:t>3.  Become familiar with the broad outlines of several world religions that continue to shape major civiliza</w:t>
      </w:r>
      <w:r w:rsidR="003A4606">
        <w:rPr>
          <w:rFonts w:ascii="Times New Roman" w:hAnsi="Times New Roman" w:cs="Times New Roman"/>
          <w:sz w:val="24"/>
          <w:szCs w:val="24"/>
        </w:rPr>
        <w:t xml:space="preserve">tions </w:t>
      </w:r>
      <w:r w:rsidRPr="006F61AC">
        <w:rPr>
          <w:rFonts w:ascii="Times New Roman" w:hAnsi="Times New Roman" w:cs="Times New Roman"/>
          <w:sz w:val="24"/>
          <w:szCs w:val="24"/>
        </w:rPr>
        <w:t>and which have important influences on the culture of Southern California.</w:t>
      </w:r>
    </w:p>
    <w:p w:rsidR="006F61AC" w:rsidRPr="006F61AC" w:rsidRDefault="006F61AC" w:rsidP="006F61AC">
      <w:pPr>
        <w:spacing w:line="240" w:lineRule="auto"/>
        <w:contextualSpacing/>
        <w:rPr>
          <w:rFonts w:ascii="Times New Roman" w:hAnsi="Times New Roman" w:cs="Times New Roman"/>
          <w:sz w:val="24"/>
          <w:szCs w:val="24"/>
        </w:rPr>
      </w:pPr>
      <w:r w:rsidRPr="006F61AC">
        <w:rPr>
          <w:rFonts w:ascii="Times New Roman" w:hAnsi="Times New Roman" w:cs="Times New Roman"/>
          <w:sz w:val="24"/>
          <w:szCs w:val="24"/>
        </w:rPr>
        <w:t>4.  Grasp the phenomenological approach (as exemplified in the textbook) to the study of religion and culture through the study of clear descriptions and sympathetic insights into the religion of others.</w:t>
      </w:r>
    </w:p>
    <w:p w:rsidR="006F61AC" w:rsidRDefault="006F61AC" w:rsidP="001171EA">
      <w:pPr>
        <w:spacing w:line="240" w:lineRule="auto"/>
        <w:contextualSpacing/>
        <w:rPr>
          <w:rFonts w:ascii="Times New Roman" w:hAnsi="Times New Roman" w:cs="Times New Roman"/>
          <w:sz w:val="24"/>
          <w:szCs w:val="24"/>
        </w:rPr>
      </w:pPr>
      <w:r w:rsidRPr="006F61AC">
        <w:rPr>
          <w:rFonts w:ascii="Times New Roman" w:hAnsi="Times New Roman" w:cs="Times New Roman"/>
          <w:sz w:val="24"/>
          <w:szCs w:val="24"/>
        </w:rPr>
        <w:t>5.  Become a more proficient and critical reader through careful study and discussion of a masterfully written survey of selected world religions.</w:t>
      </w:r>
    </w:p>
    <w:p w:rsidR="001171EA" w:rsidRDefault="001171EA" w:rsidP="001171EA">
      <w:pPr>
        <w:spacing w:line="240" w:lineRule="auto"/>
        <w:contextualSpacing/>
        <w:rPr>
          <w:rFonts w:ascii="Times New Roman" w:hAnsi="Times New Roman" w:cs="Times New Roman"/>
          <w:sz w:val="24"/>
          <w:szCs w:val="24"/>
        </w:rPr>
      </w:pPr>
    </w:p>
    <w:p w:rsidR="00DF5002" w:rsidRPr="00DF5002" w:rsidRDefault="00DF5002" w:rsidP="00DF5002">
      <w:pPr>
        <w:spacing w:line="240" w:lineRule="auto"/>
        <w:contextualSpacing/>
        <w:rPr>
          <w:rFonts w:ascii="Times New Roman" w:hAnsi="Times New Roman" w:cs="Times New Roman"/>
          <w:b/>
          <w:sz w:val="24"/>
          <w:szCs w:val="24"/>
        </w:rPr>
      </w:pPr>
      <w:r w:rsidRPr="00DF5002">
        <w:rPr>
          <w:rFonts w:ascii="Times New Roman" w:hAnsi="Times New Roman" w:cs="Times New Roman"/>
          <w:b/>
          <w:sz w:val="24"/>
          <w:szCs w:val="24"/>
        </w:rPr>
        <w:t>General Education Student Learning Outcomes: Comparative Cultural Studies/ Gender, Race, Class, Ethnicity Studies and Foreign Languages.</w:t>
      </w:r>
    </w:p>
    <w:p w:rsidR="00DF5002" w:rsidRPr="00DF5002" w:rsidRDefault="00DF5002" w:rsidP="00DF5002">
      <w:pPr>
        <w:spacing w:line="240" w:lineRule="auto"/>
        <w:contextualSpacing/>
        <w:rPr>
          <w:rFonts w:ascii="Times New Roman" w:hAnsi="Times New Roman" w:cs="Times New Roman"/>
          <w:sz w:val="24"/>
          <w:szCs w:val="24"/>
        </w:rPr>
      </w:pPr>
      <w:r w:rsidRPr="00DF5002">
        <w:rPr>
          <w:rFonts w:ascii="Times New Roman" w:hAnsi="Times New Roman" w:cs="Times New Roman"/>
          <w:sz w:val="24"/>
          <w:szCs w:val="24"/>
        </w:rPr>
        <w:t xml:space="preserve">Goal: Students will understand the diversity and multiplicity of cultural forces that shape the world through the study of cultures, gender, sexuality, race, religion, class, ethnicities and </w:t>
      </w:r>
      <w:r w:rsidRPr="00DF5002">
        <w:rPr>
          <w:rFonts w:ascii="Times New Roman" w:hAnsi="Times New Roman" w:cs="Times New Roman"/>
          <w:sz w:val="24"/>
          <w:szCs w:val="24"/>
        </w:rPr>
        <w:lastRenderedPageBreak/>
        <w:t>languages with special focus on the contributions, differences, and global perspectives of diverse cultures and societies.</w:t>
      </w:r>
    </w:p>
    <w:p w:rsidR="00DF5002" w:rsidRPr="00DF5002" w:rsidRDefault="00DF5002" w:rsidP="00DF5002">
      <w:pPr>
        <w:spacing w:line="240" w:lineRule="auto"/>
        <w:contextualSpacing/>
        <w:rPr>
          <w:rFonts w:ascii="Times New Roman" w:hAnsi="Times New Roman" w:cs="Times New Roman"/>
          <w:b/>
          <w:sz w:val="24"/>
          <w:szCs w:val="24"/>
        </w:rPr>
      </w:pPr>
      <w:r w:rsidRPr="00DF5002">
        <w:rPr>
          <w:rFonts w:ascii="Times New Roman" w:hAnsi="Times New Roman" w:cs="Times New Roman"/>
          <w:b/>
          <w:sz w:val="24"/>
          <w:szCs w:val="24"/>
        </w:rPr>
        <w:t>GE Student Learning Outcomes:</w:t>
      </w:r>
    </w:p>
    <w:p w:rsidR="00DF5002" w:rsidRPr="00DF5002" w:rsidRDefault="00DF5002" w:rsidP="00DF5002">
      <w:pPr>
        <w:spacing w:line="240" w:lineRule="auto"/>
        <w:contextualSpacing/>
        <w:rPr>
          <w:rFonts w:ascii="Times New Roman" w:hAnsi="Times New Roman" w:cs="Times New Roman"/>
          <w:sz w:val="24"/>
          <w:szCs w:val="24"/>
        </w:rPr>
      </w:pPr>
      <w:r w:rsidRPr="00DF5002">
        <w:rPr>
          <w:rFonts w:ascii="Times New Roman" w:hAnsi="Times New Roman" w:cs="Times New Roman"/>
          <w:sz w:val="24"/>
          <w:szCs w:val="24"/>
        </w:rPr>
        <w:t>1. Describe and compare different cultures;</w:t>
      </w:r>
    </w:p>
    <w:p w:rsidR="00DF5002" w:rsidRPr="00DF5002" w:rsidRDefault="00DF5002" w:rsidP="00DF5002">
      <w:pPr>
        <w:spacing w:line="240" w:lineRule="auto"/>
        <w:contextualSpacing/>
        <w:rPr>
          <w:rFonts w:ascii="Times New Roman" w:hAnsi="Times New Roman" w:cs="Times New Roman"/>
          <w:sz w:val="24"/>
          <w:szCs w:val="24"/>
        </w:rPr>
      </w:pPr>
      <w:r w:rsidRPr="00DF5002">
        <w:rPr>
          <w:rFonts w:ascii="Times New Roman" w:hAnsi="Times New Roman" w:cs="Times New Roman"/>
          <w:sz w:val="24"/>
          <w:szCs w:val="24"/>
        </w:rPr>
        <w:t>2. Explain how various cultures contribute to the development of our multicultural world;</w:t>
      </w:r>
    </w:p>
    <w:p w:rsidR="00DF5002" w:rsidRPr="00DF5002" w:rsidRDefault="00DF5002" w:rsidP="00DF5002">
      <w:pPr>
        <w:spacing w:line="240" w:lineRule="auto"/>
        <w:contextualSpacing/>
        <w:rPr>
          <w:rFonts w:ascii="Times New Roman" w:hAnsi="Times New Roman" w:cs="Times New Roman"/>
          <w:sz w:val="24"/>
          <w:szCs w:val="24"/>
        </w:rPr>
      </w:pPr>
      <w:r w:rsidRPr="00DF5002">
        <w:rPr>
          <w:rFonts w:ascii="Times New Roman" w:hAnsi="Times New Roman" w:cs="Times New Roman"/>
          <w:sz w:val="24"/>
          <w:szCs w:val="24"/>
        </w:rPr>
        <w:t>3. Describe and explain how race, ethnicity, class, gender, religion, sexuality and other markers of social identity impact life experiences and social relations;</w:t>
      </w:r>
    </w:p>
    <w:p w:rsidR="00DF5002" w:rsidRPr="00DF5002" w:rsidRDefault="00DF5002" w:rsidP="00DF5002">
      <w:pPr>
        <w:spacing w:line="240" w:lineRule="auto"/>
        <w:contextualSpacing/>
        <w:rPr>
          <w:rFonts w:ascii="Times New Roman" w:hAnsi="Times New Roman" w:cs="Times New Roman"/>
          <w:sz w:val="24"/>
          <w:szCs w:val="24"/>
        </w:rPr>
      </w:pPr>
      <w:r w:rsidRPr="00DF5002">
        <w:rPr>
          <w:rFonts w:ascii="Times New Roman" w:hAnsi="Times New Roman" w:cs="Times New Roman"/>
          <w:sz w:val="24"/>
          <w:szCs w:val="24"/>
        </w:rPr>
        <w:t>4. Analyze and explain the deleterious impact and the privileges sustained by racism, sexism, ethnocentrism, classism, homophobia, religious intolerance or stereotyping on all sectors of society.</w:t>
      </w:r>
    </w:p>
    <w:p w:rsidR="00AE1E23" w:rsidRDefault="00AE1E23" w:rsidP="001171EA">
      <w:pPr>
        <w:spacing w:line="240" w:lineRule="auto"/>
        <w:contextualSpacing/>
        <w:rPr>
          <w:rFonts w:ascii="Times New Roman" w:hAnsi="Times New Roman" w:cs="Times New Roman"/>
          <w:sz w:val="24"/>
          <w:szCs w:val="24"/>
        </w:rPr>
      </w:pPr>
    </w:p>
    <w:p w:rsidR="001171EA" w:rsidRDefault="001171EA" w:rsidP="001171EA">
      <w:pPr>
        <w:spacing w:line="240" w:lineRule="auto"/>
        <w:contextualSpacing/>
        <w:rPr>
          <w:rFonts w:ascii="Times New Roman" w:hAnsi="Times New Roman" w:cs="Times New Roman"/>
          <w:sz w:val="24"/>
          <w:szCs w:val="24"/>
        </w:rPr>
      </w:pPr>
      <w:r w:rsidRPr="00CD4156">
        <w:rPr>
          <w:rFonts w:ascii="Times New Roman" w:hAnsi="Times New Roman" w:cs="Times New Roman"/>
          <w:b/>
          <w:sz w:val="24"/>
          <w:szCs w:val="24"/>
        </w:rPr>
        <w:t>READINGS</w:t>
      </w:r>
      <w:r>
        <w:rPr>
          <w:rFonts w:ascii="Times New Roman" w:hAnsi="Times New Roman" w:cs="Times New Roman"/>
          <w:sz w:val="24"/>
          <w:szCs w:val="24"/>
        </w:rPr>
        <w:t>:</w:t>
      </w:r>
    </w:p>
    <w:p w:rsidR="00D11A4B" w:rsidRPr="000063CD" w:rsidRDefault="001171EA"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Required Textbook: </w:t>
      </w:r>
      <w:r>
        <w:rPr>
          <w:rFonts w:ascii="Times New Roman" w:hAnsi="Times New Roman" w:cs="Times New Roman"/>
          <w:i/>
          <w:sz w:val="24"/>
          <w:szCs w:val="24"/>
        </w:rPr>
        <w:t>Many People, Many Faiths: Women and Men in the World Religions: Tenth Edition</w:t>
      </w:r>
      <w:r>
        <w:rPr>
          <w:rFonts w:ascii="Times New Roman" w:hAnsi="Times New Roman" w:cs="Times New Roman"/>
          <w:sz w:val="24"/>
          <w:szCs w:val="24"/>
        </w:rPr>
        <w:t xml:space="preserve">. </w:t>
      </w:r>
      <w:proofErr w:type="gramStart"/>
      <w:r w:rsidRPr="00C22D52">
        <w:rPr>
          <w:rFonts w:ascii="Times New Roman" w:hAnsi="Times New Roman" w:cs="Times New Roman"/>
          <w:sz w:val="24"/>
          <w:szCs w:val="24"/>
        </w:rPr>
        <w:t>Robert S. Ellwood and Barbara A. McGraw.</w:t>
      </w:r>
      <w:proofErr w:type="gramEnd"/>
      <w:r w:rsidRPr="00C22D52">
        <w:rPr>
          <w:rFonts w:ascii="Times New Roman" w:hAnsi="Times New Roman" w:cs="Times New Roman"/>
          <w:sz w:val="24"/>
          <w:szCs w:val="24"/>
        </w:rPr>
        <w:t xml:space="preserve">  </w:t>
      </w:r>
      <w:r w:rsidR="00426525" w:rsidRPr="00C22D52">
        <w:rPr>
          <w:rFonts w:ascii="Times New Roman" w:hAnsi="Times New Roman" w:cs="Times New Roman"/>
          <w:sz w:val="24"/>
          <w:szCs w:val="24"/>
        </w:rPr>
        <w:t xml:space="preserve">Upper Saddle River, NJ: </w:t>
      </w:r>
      <w:r w:rsidR="00CD4156" w:rsidRPr="00C22D52">
        <w:rPr>
          <w:rFonts w:ascii="Times New Roman" w:hAnsi="Times New Roman" w:cs="Times New Roman"/>
          <w:sz w:val="24"/>
          <w:szCs w:val="24"/>
        </w:rPr>
        <w:t>Pearson/Prentice Hall, 2013.</w:t>
      </w:r>
      <w:r w:rsidR="00C22D52" w:rsidRPr="00C22D52">
        <w:rPr>
          <w:rFonts w:ascii="Times New Roman" w:hAnsi="Times New Roman" w:cs="Times New Roman"/>
          <w:sz w:val="24"/>
          <w:szCs w:val="24"/>
        </w:rPr>
        <w:t xml:space="preserve">  Other required readings will be available through </w:t>
      </w:r>
      <w:proofErr w:type="spellStart"/>
      <w:r w:rsidR="00C22D52" w:rsidRPr="00C22D52">
        <w:rPr>
          <w:rFonts w:ascii="Times New Roman" w:hAnsi="Times New Roman" w:cs="Times New Roman"/>
          <w:sz w:val="24"/>
          <w:szCs w:val="24"/>
        </w:rPr>
        <w:t>Oviatt</w:t>
      </w:r>
      <w:proofErr w:type="spellEnd"/>
      <w:r w:rsidR="00C22D52" w:rsidRPr="00C22D52">
        <w:rPr>
          <w:rFonts w:ascii="Times New Roman" w:hAnsi="Times New Roman" w:cs="Times New Roman"/>
          <w:sz w:val="24"/>
          <w:szCs w:val="24"/>
        </w:rPr>
        <w:t xml:space="preserve"> Library Reserves, either as a printed copy at the Reserve Desk (4</w:t>
      </w:r>
      <w:r w:rsidR="00C22D52" w:rsidRPr="00C22D52">
        <w:rPr>
          <w:rFonts w:ascii="Times New Roman" w:hAnsi="Times New Roman" w:cs="Times New Roman"/>
          <w:sz w:val="24"/>
          <w:szCs w:val="24"/>
          <w:vertAlign w:val="superscript"/>
        </w:rPr>
        <w:t>th</w:t>
      </w:r>
      <w:r w:rsidR="00C22D52" w:rsidRPr="00C22D52">
        <w:rPr>
          <w:rFonts w:ascii="Times New Roman" w:hAnsi="Times New Roman" w:cs="Times New Roman"/>
          <w:sz w:val="24"/>
          <w:szCs w:val="24"/>
        </w:rPr>
        <w:t xml:space="preserve"> Floor) or through </w:t>
      </w:r>
      <w:proofErr w:type="spellStart"/>
      <w:r w:rsidR="00C22D52" w:rsidRPr="00C22D52">
        <w:rPr>
          <w:rFonts w:ascii="Times New Roman" w:hAnsi="Times New Roman" w:cs="Times New Roman"/>
          <w:sz w:val="24"/>
          <w:szCs w:val="24"/>
        </w:rPr>
        <w:t>ERes</w:t>
      </w:r>
      <w:proofErr w:type="spellEnd"/>
      <w:r w:rsidR="00C22D52" w:rsidRPr="00C22D52">
        <w:rPr>
          <w:rFonts w:ascii="Times New Roman" w:hAnsi="Times New Roman" w:cs="Times New Roman"/>
          <w:sz w:val="24"/>
          <w:szCs w:val="24"/>
        </w:rPr>
        <w:t xml:space="preserve">.  The </w:t>
      </w:r>
      <w:proofErr w:type="spellStart"/>
      <w:r w:rsidR="00C22D52" w:rsidRPr="00C22D52">
        <w:rPr>
          <w:rFonts w:ascii="Times New Roman" w:hAnsi="Times New Roman" w:cs="Times New Roman"/>
          <w:sz w:val="24"/>
          <w:szCs w:val="24"/>
        </w:rPr>
        <w:t>ERes</w:t>
      </w:r>
      <w:proofErr w:type="spellEnd"/>
      <w:r w:rsidR="00C22D52" w:rsidRPr="00C22D52">
        <w:rPr>
          <w:rFonts w:ascii="Times New Roman" w:hAnsi="Times New Roman" w:cs="Times New Roman"/>
          <w:sz w:val="24"/>
          <w:szCs w:val="24"/>
        </w:rPr>
        <w:t xml:space="preserve"> password for this class is </w:t>
      </w:r>
      <w:r w:rsidR="00821C71">
        <w:rPr>
          <w:rFonts w:ascii="Times New Roman" w:hAnsi="Times New Roman" w:cs="Times New Roman"/>
          <w:b/>
          <w:sz w:val="24"/>
          <w:szCs w:val="24"/>
        </w:rPr>
        <w:t>4218</w:t>
      </w:r>
      <w:r w:rsidR="000063CD" w:rsidRPr="00C22D52">
        <w:rPr>
          <w:rFonts w:ascii="Times New Roman" w:hAnsi="Times New Roman" w:cs="Times New Roman"/>
          <w:sz w:val="24"/>
          <w:szCs w:val="24"/>
        </w:rPr>
        <w:t>.</w:t>
      </w:r>
      <w:r w:rsidR="00677962">
        <w:rPr>
          <w:rFonts w:ascii="Times New Roman" w:hAnsi="Times New Roman" w:cs="Times New Roman"/>
          <w:sz w:val="24"/>
          <w:szCs w:val="24"/>
        </w:rPr>
        <w:t xml:space="preserve">  Instructions for accessing </w:t>
      </w:r>
      <w:proofErr w:type="spellStart"/>
      <w:r w:rsidR="00677962">
        <w:rPr>
          <w:rFonts w:ascii="Times New Roman" w:hAnsi="Times New Roman" w:cs="Times New Roman"/>
          <w:sz w:val="24"/>
          <w:szCs w:val="24"/>
        </w:rPr>
        <w:t>ERes</w:t>
      </w:r>
      <w:proofErr w:type="spellEnd"/>
      <w:r w:rsidR="00677962">
        <w:rPr>
          <w:rFonts w:ascii="Times New Roman" w:hAnsi="Times New Roman" w:cs="Times New Roman"/>
          <w:sz w:val="24"/>
          <w:szCs w:val="24"/>
        </w:rPr>
        <w:t xml:space="preserve"> readings are available on our Course Moodle page (available at moodle.csun.edu).</w:t>
      </w:r>
    </w:p>
    <w:p w:rsidR="00CD4156" w:rsidRDefault="00CD4156" w:rsidP="001171EA">
      <w:pPr>
        <w:spacing w:line="240" w:lineRule="auto"/>
        <w:contextualSpacing/>
        <w:rPr>
          <w:rFonts w:ascii="Times New Roman" w:hAnsi="Times New Roman" w:cs="Times New Roman"/>
          <w:sz w:val="24"/>
          <w:szCs w:val="24"/>
        </w:rPr>
      </w:pPr>
    </w:p>
    <w:p w:rsidR="00CD4156" w:rsidRPr="00F31A86" w:rsidRDefault="00CD4156" w:rsidP="00F31A86">
      <w:pPr>
        <w:spacing w:line="240" w:lineRule="auto"/>
        <w:contextualSpacing/>
        <w:rPr>
          <w:rFonts w:ascii="Times New Roman" w:hAnsi="Times New Roman" w:cs="Times New Roman"/>
          <w:sz w:val="24"/>
          <w:szCs w:val="24"/>
        </w:rPr>
      </w:pPr>
      <w:r w:rsidRPr="00F31A86">
        <w:rPr>
          <w:rFonts w:ascii="Times New Roman" w:hAnsi="Times New Roman" w:cs="Times New Roman"/>
          <w:b/>
          <w:sz w:val="24"/>
          <w:szCs w:val="24"/>
        </w:rPr>
        <w:t>Course Requirements</w:t>
      </w:r>
      <w:r w:rsidRPr="00F31A86">
        <w:rPr>
          <w:rFonts w:ascii="Times New Roman" w:hAnsi="Times New Roman" w:cs="Times New Roman"/>
          <w:sz w:val="24"/>
          <w:szCs w:val="24"/>
        </w:rPr>
        <w:t>:</w:t>
      </w:r>
    </w:p>
    <w:p w:rsidR="00F31A86" w:rsidRDefault="00F31A86" w:rsidP="00F31A86">
      <w:pPr>
        <w:spacing w:line="240" w:lineRule="auto"/>
        <w:contextualSpacing/>
        <w:rPr>
          <w:rFonts w:ascii="Times New Roman" w:hAnsi="Times New Roman" w:cs="Times New Roman"/>
          <w:sz w:val="24"/>
          <w:szCs w:val="24"/>
        </w:rPr>
      </w:pPr>
      <w:r w:rsidRPr="00F31A86">
        <w:rPr>
          <w:rFonts w:ascii="Times New Roman" w:hAnsi="Times New Roman" w:cs="Times New Roman"/>
          <w:sz w:val="24"/>
          <w:szCs w:val="24"/>
        </w:rPr>
        <w:t>Regular attendance at all class sessions noted on syllabus.  Unexcused absences will be noted, and will affect each offender’s final grade.</w:t>
      </w:r>
    </w:p>
    <w:p w:rsidR="00677962" w:rsidRPr="00F31A86" w:rsidRDefault="00677962" w:rsidP="00F31A86">
      <w:pPr>
        <w:spacing w:line="240" w:lineRule="auto"/>
        <w:contextualSpacing/>
        <w:rPr>
          <w:rFonts w:ascii="Times New Roman" w:hAnsi="Times New Roman" w:cs="Times New Roman"/>
          <w:sz w:val="24"/>
          <w:szCs w:val="24"/>
        </w:rPr>
      </w:pPr>
    </w:p>
    <w:p w:rsidR="00F31A86" w:rsidRDefault="00F31A86" w:rsidP="00F31A86">
      <w:pPr>
        <w:spacing w:line="240" w:lineRule="auto"/>
        <w:contextualSpacing/>
        <w:rPr>
          <w:rFonts w:ascii="Times New Roman" w:hAnsi="Times New Roman" w:cs="Times New Roman"/>
          <w:b/>
          <w:sz w:val="24"/>
          <w:szCs w:val="24"/>
        </w:rPr>
      </w:pPr>
      <w:proofErr w:type="gramStart"/>
      <w:r w:rsidRPr="00F31A86">
        <w:rPr>
          <w:rFonts w:ascii="Times New Roman" w:hAnsi="Times New Roman" w:cs="Times New Roman"/>
          <w:sz w:val="24"/>
          <w:szCs w:val="24"/>
        </w:rPr>
        <w:t>Respectful behavior towards all other participants in process of class discussions and activities.</w:t>
      </w:r>
      <w:proofErr w:type="gramEnd"/>
      <w:r w:rsidRPr="00F31A86">
        <w:rPr>
          <w:rFonts w:ascii="Times New Roman" w:hAnsi="Times New Roman" w:cs="Times New Roman"/>
          <w:sz w:val="24"/>
          <w:szCs w:val="24"/>
        </w:rPr>
        <w:t xml:space="preserve">  </w:t>
      </w:r>
      <w:r w:rsidRPr="00F31A86">
        <w:rPr>
          <w:rFonts w:ascii="Times New Roman" w:hAnsi="Times New Roman" w:cs="Times New Roman"/>
          <w:b/>
          <w:sz w:val="24"/>
          <w:szCs w:val="24"/>
        </w:rPr>
        <w:t>This includes placing all cellphones in the OFF position, and removal of earpieces or headphones, before entry into the classroom space.  FAILURE TO ABIDE BY THIS REQUIREMENT WILL SERIOUSLY AFFECT STUDENT’S GRADE.</w:t>
      </w:r>
    </w:p>
    <w:p w:rsidR="00677962" w:rsidRPr="00F31A86" w:rsidRDefault="00677962" w:rsidP="00F31A86">
      <w:pPr>
        <w:spacing w:line="240" w:lineRule="auto"/>
        <w:contextualSpacing/>
        <w:rPr>
          <w:rFonts w:ascii="Times New Roman" w:hAnsi="Times New Roman" w:cs="Times New Roman"/>
          <w:sz w:val="24"/>
          <w:szCs w:val="24"/>
        </w:rPr>
      </w:pPr>
    </w:p>
    <w:p w:rsidR="00F31A86" w:rsidRPr="00F31A86" w:rsidRDefault="00F31A86" w:rsidP="00F31A86">
      <w:pPr>
        <w:spacing w:line="240" w:lineRule="auto"/>
        <w:contextualSpacing/>
        <w:rPr>
          <w:rFonts w:ascii="Times New Roman" w:hAnsi="Times New Roman" w:cs="Times New Roman"/>
          <w:sz w:val="24"/>
          <w:szCs w:val="24"/>
        </w:rPr>
      </w:pPr>
      <w:r w:rsidRPr="00F31A86">
        <w:rPr>
          <w:rFonts w:ascii="Times New Roman" w:hAnsi="Times New Roman" w:cs="Times New Roman"/>
          <w:sz w:val="24"/>
          <w:szCs w:val="24"/>
        </w:rPr>
        <w:t>Careful reading of all assigned materials by the date indicated on the syllabus, as well as productive participation in class discussions, group analysis, and other in-class activities.</w:t>
      </w:r>
    </w:p>
    <w:p w:rsidR="00F31A86" w:rsidRPr="00F31A86" w:rsidRDefault="00F31A86" w:rsidP="00F31A86">
      <w:pPr>
        <w:spacing w:line="240" w:lineRule="auto"/>
        <w:contextualSpacing/>
        <w:rPr>
          <w:rFonts w:ascii="Times New Roman" w:hAnsi="Times New Roman" w:cs="Times New Roman"/>
          <w:sz w:val="24"/>
          <w:szCs w:val="24"/>
        </w:rPr>
      </w:pPr>
    </w:p>
    <w:p w:rsidR="00D50487" w:rsidRPr="00F31A86" w:rsidRDefault="00F31A86" w:rsidP="00F31A86">
      <w:pPr>
        <w:spacing w:line="240" w:lineRule="auto"/>
        <w:contextualSpacing/>
        <w:rPr>
          <w:rFonts w:ascii="Times New Roman" w:hAnsi="Times New Roman" w:cs="Times New Roman"/>
          <w:sz w:val="24"/>
          <w:szCs w:val="24"/>
        </w:rPr>
      </w:pPr>
      <w:r w:rsidRPr="009A5F31">
        <w:rPr>
          <w:rFonts w:ascii="Times New Roman" w:hAnsi="Times New Roman" w:cs="Times New Roman"/>
          <w:b/>
          <w:sz w:val="24"/>
          <w:szCs w:val="24"/>
        </w:rPr>
        <w:t>BEFORE</w:t>
      </w:r>
      <w:r w:rsidRPr="00F31A86">
        <w:rPr>
          <w:rFonts w:ascii="Times New Roman" w:hAnsi="Times New Roman" w:cs="Times New Roman"/>
          <w:sz w:val="24"/>
          <w:szCs w:val="24"/>
        </w:rPr>
        <w:t xml:space="preserve"> each class session, students must log onto our class Moodle page (access at moodle.csun.edu), and post on the Discussion Forum for that date, responding to the assigned readings.  Students must post their own response AND a response to the po</w:t>
      </w:r>
      <w:r w:rsidR="006205C7">
        <w:rPr>
          <w:rFonts w:ascii="Times New Roman" w:hAnsi="Times New Roman" w:cs="Times New Roman"/>
          <w:sz w:val="24"/>
          <w:szCs w:val="24"/>
        </w:rPr>
        <w:t xml:space="preserve">st of AT LEAST ONE other person in the class </w:t>
      </w:r>
      <w:r w:rsidR="007B2A67" w:rsidRPr="009A5F31">
        <w:rPr>
          <w:rFonts w:ascii="Times New Roman" w:hAnsi="Times New Roman" w:cs="Times New Roman"/>
          <w:b/>
          <w:sz w:val="24"/>
          <w:szCs w:val="24"/>
        </w:rPr>
        <w:t xml:space="preserve">AT LEAST ONE HOUR </w:t>
      </w:r>
      <w:r w:rsidR="006205C7" w:rsidRPr="009A5F31">
        <w:rPr>
          <w:rFonts w:ascii="Times New Roman" w:hAnsi="Times New Roman" w:cs="Times New Roman"/>
          <w:b/>
          <w:sz w:val="24"/>
          <w:szCs w:val="24"/>
        </w:rPr>
        <w:t>BEFORE</w:t>
      </w:r>
      <w:r w:rsidRPr="00F31A86">
        <w:rPr>
          <w:rFonts w:ascii="Times New Roman" w:hAnsi="Times New Roman" w:cs="Times New Roman"/>
          <w:sz w:val="24"/>
          <w:szCs w:val="24"/>
        </w:rPr>
        <w:t xml:space="preserve"> the class session.</w:t>
      </w:r>
    </w:p>
    <w:p w:rsidR="00F31A86" w:rsidRPr="00F31A86" w:rsidRDefault="00F31A86" w:rsidP="00F31A86">
      <w:pPr>
        <w:spacing w:line="240" w:lineRule="auto"/>
        <w:contextualSpacing/>
        <w:rPr>
          <w:rFonts w:ascii="Times New Roman" w:hAnsi="Times New Roman" w:cs="Times New Roman"/>
          <w:b/>
          <w:sz w:val="24"/>
          <w:szCs w:val="24"/>
        </w:rPr>
      </w:pPr>
    </w:p>
    <w:p w:rsidR="00F31A86" w:rsidRDefault="00F31A86" w:rsidP="00F31A86">
      <w:pPr>
        <w:spacing w:line="240" w:lineRule="auto"/>
        <w:contextualSpacing/>
        <w:rPr>
          <w:rFonts w:ascii="Times New Roman" w:hAnsi="Times New Roman" w:cs="Times New Roman"/>
          <w:sz w:val="24"/>
          <w:szCs w:val="24"/>
        </w:rPr>
      </w:pPr>
      <w:r w:rsidRPr="00F31A86">
        <w:rPr>
          <w:rFonts w:ascii="Times New Roman" w:hAnsi="Times New Roman" w:cs="Times New Roman"/>
          <w:sz w:val="24"/>
          <w:szCs w:val="24"/>
        </w:rPr>
        <w:t xml:space="preserve">In addition, students will keep a journal (further explanation below), and will use it to write </w:t>
      </w:r>
      <w:r w:rsidRPr="00F31A86">
        <w:rPr>
          <w:rFonts w:ascii="Times New Roman" w:hAnsi="Times New Roman" w:cs="Times New Roman"/>
          <w:b/>
          <w:sz w:val="24"/>
          <w:szCs w:val="24"/>
        </w:rPr>
        <w:t>five (5) short essays</w:t>
      </w:r>
      <w:r w:rsidRPr="00F31A86">
        <w:rPr>
          <w:rFonts w:ascii="Times New Roman" w:hAnsi="Times New Roman" w:cs="Times New Roman"/>
          <w:sz w:val="24"/>
          <w:szCs w:val="24"/>
        </w:rPr>
        <w:t xml:space="preserve"> during the semester.  The due dates for each of these assignments are listed in the course schedule.  Each essay should be 2-4 pages, double-spaced.</w:t>
      </w:r>
    </w:p>
    <w:p w:rsidR="00A90F02" w:rsidRDefault="00A90F02" w:rsidP="00F31A86">
      <w:pPr>
        <w:spacing w:line="240" w:lineRule="auto"/>
        <w:contextualSpacing/>
        <w:rPr>
          <w:rFonts w:ascii="Times New Roman" w:hAnsi="Times New Roman" w:cs="Times New Roman"/>
          <w:sz w:val="24"/>
          <w:szCs w:val="24"/>
        </w:rPr>
      </w:pPr>
    </w:p>
    <w:p w:rsidR="00A90F02" w:rsidRDefault="00D50487" w:rsidP="00F31A8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There will be a </w:t>
      </w:r>
      <w:r w:rsidR="00A90F02">
        <w:rPr>
          <w:rFonts w:ascii="Times New Roman" w:hAnsi="Times New Roman" w:cs="Times New Roman"/>
          <w:sz w:val="24"/>
          <w:szCs w:val="24"/>
        </w:rPr>
        <w:t>Mid-Term Exam</w:t>
      </w:r>
      <w:r>
        <w:rPr>
          <w:rFonts w:ascii="Times New Roman" w:hAnsi="Times New Roman" w:cs="Times New Roman"/>
          <w:sz w:val="24"/>
          <w:szCs w:val="24"/>
        </w:rPr>
        <w:t>, which</w:t>
      </w:r>
      <w:r w:rsidR="00FB73C0">
        <w:rPr>
          <w:rFonts w:ascii="Times New Roman" w:hAnsi="Times New Roman" w:cs="Times New Roman"/>
          <w:sz w:val="24"/>
          <w:szCs w:val="24"/>
        </w:rPr>
        <w:t xml:space="preserve"> will take place on Wed. Oct. 19</w:t>
      </w:r>
      <w:r>
        <w:rPr>
          <w:rFonts w:ascii="Times New Roman" w:hAnsi="Times New Roman" w:cs="Times New Roman"/>
          <w:sz w:val="24"/>
          <w:szCs w:val="24"/>
        </w:rPr>
        <w:t>, in class, and a Final Exam,</w:t>
      </w:r>
      <w:r w:rsidR="00FB73C0">
        <w:rPr>
          <w:rFonts w:ascii="Times New Roman" w:hAnsi="Times New Roman" w:cs="Times New Roman"/>
          <w:sz w:val="24"/>
          <w:szCs w:val="24"/>
        </w:rPr>
        <w:t xml:space="preserve"> Wed Dec. 14, 8:00-10:00 AM, Sequoia Hall 101</w:t>
      </w:r>
      <w:r>
        <w:rPr>
          <w:rFonts w:ascii="Times New Roman" w:hAnsi="Times New Roman" w:cs="Times New Roman"/>
          <w:sz w:val="24"/>
          <w:szCs w:val="24"/>
        </w:rPr>
        <w:t>.</w:t>
      </w:r>
    </w:p>
    <w:p w:rsidR="00D50487" w:rsidRDefault="00D50487" w:rsidP="00F31A86">
      <w:pPr>
        <w:spacing w:line="240" w:lineRule="auto"/>
        <w:contextualSpacing/>
        <w:rPr>
          <w:rFonts w:ascii="Times New Roman" w:hAnsi="Times New Roman" w:cs="Times New Roman"/>
          <w:sz w:val="24"/>
          <w:szCs w:val="24"/>
        </w:rPr>
      </w:pPr>
    </w:p>
    <w:p w:rsidR="00A90F02" w:rsidRDefault="00D50487" w:rsidP="00F31A8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Finally, students will submit a Major Project, </w:t>
      </w:r>
      <w:r w:rsidR="009A5F31">
        <w:rPr>
          <w:rFonts w:ascii="Times New Roman" w:hAnsi="Times New Roman" w:cs="Times New Roman"/>
          <w:sz w:val="24"/>
          <w:szCs w:val="24"/>
        </w:rPr>
        <w:t>10</w:t>
      </w:r>
      <w:r>
        <w:rPr>
          <w:rFonts w:ascii="Times New Roman" w:hAnsi="Times New Roman" w:cs="Times New Roman"/>
          <w:sz w:val="24"/>
          <w:szCs w:val="24"/>
        </w:rPr>
        <w:t xml:space="preserve">-15 pages in length, typed, double-spaced.  This project will be </w:t>
      </w:r>
      <w:proofErr w:type="gramStart"/>
      <w:r>
        <w:rPr>
          <w:rFonts w:ascii="Times New Roman" w:hAnsi="Times New Roman" w:cs="Times New Roman"/>
          <w:sz w:val="24"/>
          <w:szCs w:val="24"/>
        </w:rPr>
        <w:t xml:space="preserve">either (1) </w:t>
      </w:r>
      <w:r w:rsidR="00677962">
        <w:rPr>
          <w:rFonts w:ascii="Times New Roman" w:hAnsi="Times New Roman" w:cs="Times New Roman"/>
          <w:sz w:val="24"/>
          <w:szCs w:val="24"/>
        </w:rPr>
        <w:t>a</w:t>
      </w:r>
      <w:r>
        <w:rPr>
          <w:rFonts w:ascii="Times New Roman" w:hAnsi="Times New Roman" w:cs="Times New Roman"/>
          <w:sz w:val="24"/>
          <w:szCs w:val="24"/>
        </w:rPr>
        <w:t xml:space="preserve"> description of </w:t>
      </w:r>
      <w:r w:rsidR="00677962">
        <w:rPr>
          <w:rFonts w:ascii="Times New Roman" w:hAnsi="Times New Roman" w:cs="Times New Roman"/>
          <w:sz w:val="24"/>
          <w:szCs w:val="24"/>
        </w:rPr>
        <w:t>and</w:t>
      </w:r>
      <w:proofErr w:type="gramEnd"/>
      <w:r w:rsidR="00677962">
        <w:rPr>
          <w:rFonts w:ascii="Times New Roman" w:hAnsi="Times New Roman" w:cs="Times New Roman"/>
          <w:sz w:val="24"/>
          <w:szCs w:val="24"/>
        </w:rPr>
        <w:t xml:space="preserve"> a reflection on </w:t>
      </w:r>
      <w:r>
        <w:rPr>
          <w:rFonts w:ascii="Times New Roman" w:hAnsi="Times New Roman" w:cs="Times New Roman"/>
          <w:sz w:val="24"/>
          <w:szCs w:val="24"/>
        </w:rPr>
        <w:t xml:space="preserve">a visit to worship community from a religious tradition other than one’s own OR (2) a research project on a subject related to religious </w:t>
      </w:r>
      <w:r>
        <w:rPr>
          <w:rFonts w:ascii="Times New Roman" w:hAnsi="Times New Roman" w:cs="Times New Roman"/>
          <w:sz w:val="24"/>
          <w:szCs w:val="24"/>
        </w:rPr>
        <w:lastRenderedPageBreak/>
        <w:t>traditions or themes covered by the course.  If the research project is chosen, proper footnotes and bibliography are required, using MLA or Chicago Style format.  Subject and method for this assignment MUST be chosen in consultation wi</w:t>
      </w:r>
      <w:r w:rsidR="00735001">
        <w:rPr>
          <w:rFonts w:ascii="Times New Roman" w:hAnsi="Times New Roman" w:cs="Times New Roman"/>
          <w:sz w:val="24"/>
          <w:szCs w:val="24"/>
        </w:rPr>
        <w:t xml:space="preserve">th Instructor.  </w:t>
      </w:r>
      <w:proofErr w:type="gramStart"/>
      <w:r w:rsidR="00735001">
        <w:rPr>
          <w:rFonts w:ascii="Times New Roman" w:hAnsi="Times New Roman" w:cs="Times New Roman"/>
          <w:sz w:val="24"/>
          <w:szCs w:val="24"/>
        </w:rPr>
        <w:t>Due Wed. Nov. 23</w:t>
      </w:r>
      <w:r>
        <w:rPr>
          <w:rFonts w:ascii="Times New Roman" w:hAnsi="Times New Roman" w:cs="Times New Roman"/>
          <w:sz w:val="24"/>
          <w:szCs w:val="24"/>
        </w:rPr>
        <w:t>.</w:t>
      </w:r>
      <w:proofErr w:type="gramEnd"/>
    </w:p>
    <w:p w:rsidR="00D50487" w:rsidRDefault="00D50487" w:rsidP="00F31A86">
      <w:pPr>
        <w:spacing w:line="240" w:lineRule="auto"/>
        <w:contextualSpacing/>
        <w:rPr>
          <w:rFonts w:ascii="Times New Roman" w:hAnsi="Times New Roman" w:cs="Times New Roman"/>
          <w:sz w:val="24"/>
          <w:szCs w:val="24"/>
        </w:rPr>
      </w:pPr>
    </w:p>
    <w:p w:rsidR="00D50487" w:rsidRDefault="00D50487" w:rsidP="00F31A86">
      <w:pPr>
        <w:spacing w:line="240" w:lineRule="auto"/>
        <w:contextualSpacing/>
        <w:rPr>
          <w:rFonts w:ascii="Times New Roman" w:hAnsi="Times New Roman" w:cs="Times New Roman"/>
          <w:sz w:val="24"/>
          <w:szCs w:val="24"/>
        </w:rPr>
      </w:pPr>
      <w:r>
        <w:rPr>
          <w:rFonts w:ascii="Times New Roman" w:hAnsi="Times New Roman" w:cs="Times New Roman"/>
          <w:sz w:val="24"/>
          <w:szCs w:val="24"/>
        </w:rPr>
        <w:t>Unless an agreement has been made with Instructor previous to any due date, NO LATE SUBMISSIONS WILL BE ACCEPTED, and will receive a grade of “F”.</w:t>
      </w:r>
    </w:p>
    <w:p w:rsidR="00F31A86" w:rsidRDefault="00F31A86" w:rsidP="001171EA">
      <w:pPr>
        <w:spacing w:line="240" w:lineRule="auto"/>
        <w:contextualSpacing/>
        <w:rPr>
          <w:rFonts w:ascii="Times New Roman" w:hAnsi="Times New Roman" w:cs="Times New Roman"/>
          <w:sz w:val="24"/>
          <w:szCs w:val="24"/>
        </w:rPr>
      </w:pPr>
    </w:p>
    <w:p w:rsidR="0066604C" w:rsidRDefault="0066604C" w:rsidP="001171EA">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Grading:</w:t>
      </w:r>
    </w:p>
    <w:p w:rsidR="0066604C" w:rsidRDefault="00735001"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Short Essays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(5</w:t>
      </w:r>
      <w:r w:rsidR="0066604C">
        <w:rPr>
          <w:rFonts w:ascii="Times New Roman" w:hAnsi="Times New Roman" w:cs="Times New Roman"/>
          <w:sz w:val="24"/>
          <w:szCs w:val="24"/>
        </w:rPr>
        <w:t>% each)</w:t>
      </w:r>
    </w:p>
    <w:p w:rsidR="0066604C" w:rsidRDefault="0066604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Moodle </w:t>
      </w:r>
      <w:r w:rsidR="00735001">
        <w:rPr>
          <w:rFonts w:ascii="Times New Roman" w:hAnsi="Times New Roman" w:cs="Times New Roman"/>
          <w:sz w:val="24"/>
          <w:szCs w:val="24"/>
        </w:rPr>
        <w:t>Posts</w:t>
      </w:r>
      <w:r w:rsidR="00735001">
        <w:rPr>
          <w:rFonts w:ascii="Times New Roman" w:hAnsi="Times New Roman" w:cs="Times New Roman"/>
          <w:sz w:val="24"/>
          <w:szCs w:val="24"/>
        </w:rPr>
        <w:tab/>
      </w:r>
      <w:r w:rsidR="00735001">
        <w:rPr>
          <w:rFonts w:ascii="Times New Roman" w:hAnsi="Times New Roman" w:cs="Times New Roman"/>
          <w:sz w:val="24"/>
          <w:szCs w:val="24"/>
        </w:rPr>
        <w:tab/>
      </w:r>
      <w:r w:rsidR="00735001">
        <w:rPr>
          <w:rFonts w:ascii="Times New Roman" w:hAnsi="Times New Roman" w:cs="Times New Roman"/>
          <w:sz w:val="24"/>
          <w:szCs w:val="24"/>
        </w:rPr>
        <w:tab/>
      </w:r>
      <w:r w:rsidR="00735001">
        <w:rPr>
          <w:rFonts w:ascii="Times New Roman" w:hAnsi="Times New Roman" w:cs="Times New Roman"/>
          <w:sz w:val="24"/>
          <w:szCs w:val="24"/>
        </w:rPr>
        <w:tab/>
        <w:t>10</w:t>
      </w:r>
      <w:r>
        <w:rPr>
          <w:rFonts w:ascii="Times New Roman" w:hAnsi="Times New Roman" w:cs="Times New Roman"/>
          <w:sz w:val="24"/>
          <w:szCs w:val="24"/>
        </w:rPr>
        <w:t>%</w:t>
      </w:r>
    </w:p>
    <w:p w:rsidR="00735001" w:rsidRDefault="00735001"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Class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66604C" w:rsidRDefault="0066604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Mid-Term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66604C" w:rsidRDefault="0066604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66604C" w:rsidRDefault="0066604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Site Visit/Research Project</w:t>
      </w:r>
      <w:r>
        <w:rPr>
          <w:rFonts w:ascii="Times New Roman" w:hAnsi="Times New Roman" w:cs="Times New Roman"/>
          <w:sz w:val="24"/>
          <w:szCs w:val="24"/>
        </w:rPr>
        <w:tab/>
      </w:r>
      <w:r>
        <w:rPr>
          <w:rFonts w:ascii="Times New Roman" w:hAnsi="Times New Roman" w:cs="Times New Roman"/>
          <w:sz w:val="24"/>
          <w:szCs w:val="24"/>
        </w:rPr>
        <w:tab/>
        <w:t>20%</w:t>
      </w:r>
    </w:p>
    <w:p w:rsidR="0066604C" w:rsidRDefault="0066604C" w:rsidP="001171EA">
      <w:pPr>
        <w:spacing w:line="240" w:lineRule="auto"/>
        <w:contextualSpacing/>
        <w:rPr>
          <w:rFonts w:ascii="Times New Roman" w:hAnsi="Times New Roman" w:cs="Times New Roman"/>
          <w:sz w:val="24"/>
          <w:szCs w:val="24"/>
        </w:rPr>
      </w:pPr>
    </w:p>
    <w:p w:rsidR="0066604C" w:rsidRDefault="0066604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92-100 =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78-79 = C+</w:t>
      </w:r>
    </w:p>
    <w:p w:rsidR="007D348B" w:rsidRDefault="0066604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90-91 =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72-77 = C</w:t>
      </w:r>
    </w:p>
    <w:p w:rsidR="0066604C" w:rsidRDefault="0066604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88-89 = B+</w:t>
      </w:r>
      <w:r w:rsidR="007D348B">
        <w:rPr>
          <w:rFonts w:ascii="Times New Roman" w:hAnsi="Times New Roman" w:cs="Times New Roman"/>
          <w:sz w:val="24"/>
          <w:szCs w:val="24"/>
        </w:rPr>
        <w:tab/>
      </w:r>
      <w:r w:rsidR="007D348B">
        <w:rPr>
          <w:rFonts w:ascii="Times New Roman" w:hAnsi="Times New Roman" w:cs="Times New Roman"/>
          <w:sz w:val="24"/>
          <w:szCs w:val="24"/>
        </w:rPr>
        <w:tab/>
      </w:r>
      <w:r w:rsidR="007D348B">
        <w:rPr>
          <w:rFonts w:ascii="Times New Roman" w:hAnsi="Times New Roman" w:cs="Times New Roman"/>
          <w:sz w:val="24"/>
          <w:szCs w:val="24"/>
        </w:rPr>
        <w:tab/>
        <w:t>70-71 = C-</w:t>
      </w:r>
    </w:p>
    <w:p w:rsidR="007D348B" w:rsidRDefault="0066604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82-88 = B</w:t>
      </w:r>
      <w:r w:rsidR="007D348B">
        <w:rPr>
          <w:rFonts w:ascii="Times New Roman" w:hAnsi="Times New Roman" w:cs="Times New Roman"/>
          <w:sz w:val="24"/>
          <w:szCs w:val="24"/>
        </w:rPr>
        <w:tab/>
      </w:r>
      <w:r w:rsidR="007D348B">
        <w:rPr>
          <w:rFonts w:ascii="Times New Roman" w:hAnsi="Times New Roman" w:cs="Times New Roman"/>
          <w:sz w:val="24"/>
          <w:szCs w:val="24"/>
        </w:rPr>
        <w:tab/>
      </w:r>
      <w:r w:rsidR="007D348B">
        <w:rPr>
          <w:rFonts w:ascii="Times New Roman" w:hAnsi="Times New Roman" w:cs="Times New Roman"/>
          <w:sz w:val="24"/>
          <w:szCs w:val="24"/>
        </w:rPr>
        <w:tab/>
        <w:t>60-69 = D</w:t>
      </w:r>
    </w:p>
    <w:p w:rsidR="0066604C" w:rsidRPr="0066604C" w:rsidRDefault="0066604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80-81 = B-</w:t>
      </w:r>
      <w:r w:rsidR="007D348B">
        <w:rPr>
          <w:rFonts w:ascii="Times New Roman" w:hAnsi="Times New Roman" w:cs="Times New Roman"/>
          <w:sz w:val="24"/>
          <w:szCs w:val="24"/>
        </w:rPr>
        <w:tab/>
      </w:r>
      <w:r w:rsidR="007D348B">
        <w:rPr>
          <w:rFonts w:ascii="Times New Roman" w:hAnsi="Times New Roman" w:cs="Times New Roman"/>
          <w:sz w:val="24"/>
          <w:szCs w:val="24"/>
        </w:rPr>
        <w:tab/>
      </w:r>
      <w:r w:rsidR="007D348B">
        <w:rPr>
          <w:rFonts w:ascii="Times New Roman" w:hAnsi="Times New Roman" w:cs="Times New Roman"/>
          <w:sz w:val="24"/>
          <w:szCs w:val="24"/>
        </w:rPr>
        <w:tab/>
        <w:t>Below 60 = F</w:t>
      </w:r>
    </w:p>
    <w:p w:rsidR="0066604C" w:rsidRDefault="0066604C" w:rsidP="001171EA">
      <w:pPr>
        <w:spacing w:line="240" w:lineRule="auto"/>
        <w:contextualSpacing/>
        <w:rPr>
          <w:rFonts w:ascii="Times New Roman" w:hAnsi="Times New Roman" w:cs="Times New Roman"/>
          <w:sz w:val="24"/>
          <w:szCs w:val="24"/>
        </w:rPr>
      </w:pPr>
    </w:p>
    <w:p w:rsidR="001171EA" w:rsidRDefault="00CD4156" w:rsidP="001171EA">
      <w:pPr>
        <w:spacing w:line="240" w:lineRule="auto"/>
        <w:contextualSpacing/>
        <w:rPr>
          <w:rFonts w:ascii="Times New Roman" w:hAnsi="Times New Roman" w:cs="Times New Roman"/>
          <w:sz w:val="24"/>
          <w:szCs w:val="24"/>
        </w:rPr>
      </w:pPr>
      <w:r w:rsidRPr="00CD4156">
        <w:rPr>
          <w:rFonts w:ascii="Times New Roman" w:hAnsi="Times New Roman" w:cs="Times New Roman"/>
          <w:b/>
          <w:sz w:val="24"/>
          <w:szCs w:val="24"/>
          <w:u w:val="single"/>
        </w:rPr>
        <w:t>Course Schedule and Plan</w:t>
      </w:r>
      <w:r w:rsidR="001171EA" w:rsidRPr="00CD4156">
        <w:rPr>
          <w:rFonts w:ascii="Times New Roman" w:hAnsi="Times New Roman" w:cs="Times New Roman"/>
          <w:b/>
          <w:sz w:val="24"/>
          <w:szCs w:val="24"/>
          <w:u w:val="single"/>
        </w:rPr>
        <w:t xml:space="preserve"> </w:t>
      </w:r>
    </w:p>
    <w:p w:rsidR="00AF27D4" w:rsidRDefault="00AF27D4"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Mon Aug. 29</w:t>
      </w:r>
      <w:r w:rsidR="00AF27D4">
        <w:rPr>
          <w:rFonts w:ascii="Times New Roman" w:hAnsi="Times New Roman" w:cs="Times New Roman"/>
          <w:sz w:val="24"/>
          <w:szCs w:val="24"/>
        </w:rPr>
        <w:t>: Introductions, Syllabus</w:t>
      </w:r>
    </w:p>
    <w:p w:rsidR="00C84E2C" w:rsidRDefault="00C84E2C" w:rsidP="001171EA">
      <w:pPr>
        <w:spacing w:line="240" w:lineRule="auto"/>
        <w:contextualSpacing/>
        <w:rPr>
          <w:rFonts w:ascii="Times New Roman" w:hAnsi="Times New Roman" w:cs="Times New Roman"/>
          <w:sz w:val="24"/>
          <w:szCs w:val="24"/>
        </w:rPr>
      </w:pPr>
    </w:p>
    <w:p w:rsidR="00450FF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Wed Aug. 31</w:t>
      </w:r>
      <w:r w:rsidR="00F61061">
        <w:rPr>
          <w:rFonts w:ascii="Times New Roman" w:hAnsi="Times New Roman" w:cs="Times New Roman"/>
          <w:sz w:val="24"/>
          <w:szCs w:val="24"/>
        </w:rPr>
        <w:t>: Defining Religion. READING: Ellwood 1-5</w:t>
      </w:r>
    </w:p>
    <w:p w:rsidR="00450FFC" w:rsidRDefault="00450FFC" w:rsidP="001171EA">
      <w:pPr>
        <w:spacing w:line="240" w:lineRule="auto"/>
        <w:contextualSpacing/>
        <w:rPr>
          <w:rFonts w:ascii="Times New Roman" w:hAnsi="Times New Roman" w:cs="Times New Roman"/>
          <w:sz w:val="24"/>
          <w:szCs w:val="24"/>
        </w:rPr>
      </w:pPr>
    </w:p>
    <w:p w:rsidR="00450FF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Mon. Sept. 5: NO CLASS, Labor Day Holiday</w:t>
      </w:r>
    </w:p>
    <w:p w:rsidR="00C84E2C" w:rsidRDefault="00C84E2C"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Wed. Sept. 7</w:t>
      </w:r>
      <w:r w:rsidR="00F61061">
        <w:rPr>
          <w:rFonts w:ascii="Times New Roman" w:hAnsi="Times New Roman" w:cs="Times New Roman"/>
          <w:sz w:val="24"/>
          <w:szCs w:val="24"/>
        </w:rPr>
        <w:t xml:space="preserve">: Methods in the Study of Religion. READING: Ellwood, 5-22 </w:t>
      </w:r>
    </w:p>
    <w:p w:rsidR="00C84E2C" w:rsidRDefault="00C84E2C"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Mon.</w:t>
      </w:r>
      <w:r w:rsidR="00C84E2C">
        <w:rPr>
          <w:rFonts w:ascii="Times New Roman" w:hAnsi="Times New Roman" w:cs="Times New Roman"/>
          <w:sz w:val="24"/>
          <w:szCs w:val="24"/>
        </w:rPr>
        <w:t xml:space="preserve"> Sept. </w:t>
      </w:r>
      <w:r>
        <w:rPr>
          <w:rFonts w:ascii="Times New Roman" w:hAnsi="Times New Roman" w:cs="Times New Roman"/>
          <w:sz w:val="24"/>
          <w:szCs w:val="24"/>
        </w:rPr>
        <w:t>1</w:t>
      </w:r>
      <w:r w:rsidR="00C84E2C">
        <w:rPr>
          <w:rFonts w:ascii="Times New Roman" w:hAnsi="Times New Roman" w:cs="Times New Roman"/>
          <w:sz w:val="24"/>
          <w:szCs w:val="24"/>
        </w:rPr>
        <w:t>2</w:t>
      </w:r>
      <w:r w:rsidR="00F61061">
        <w:rPr>
          <w:rFonts w:ascii="Times New Roman" w:hAnsi="Times New Roman" w:cs="Times New Roman"/>
          <w:sz w:val="24"/>
          <w:szCs w:val="24"/>
        </w:rPr>
        <w:t>: Indigenous Religion I.  READING</w:t>
      </w:r>
      <w:r w:rsidR="006305FB">
        <w:rPr>
          <w:rFonts w:ascii="Times New Roman" w:hAnsi="Times New Roman" w:cs="Times New Roman"/>
          <w:sz w:val="24"/>
          <w:szCs w:val="24"/>
        </w:rPr>
        <w:t>S</w:t>
      </w:r>
      <w:r w:rsidR="00F61061">
        <w:rPr>
          <w:rFonts w:ascii="Times New Roman" w:hAnsi="Times New Roman" w:cs="Times New Roman"/>
          <w:sz w:val="24"/>
          <w:szCs w:val="24"/>
        </w:rPr>
        <w:t xml:space="preserve">: Ellwood, 23-46.  </w:t>
      </w:r>
      <w:proofErr w:type="spellStart"/>
      <w:r w:rsidR="006305FB">
        <w:rPr>
          <w:rFonts w:ascii="Times New Roman" w:hAnsi="Times New Roman" w:cs="Times New Roman"/>
          <w:sz w:val="24"/>
          <w:szCs w:val="24"/>
        </w:rPr>
        <w:t>ERes</w:t>
      </w:r>
      <w:proofErr w:type="spellEnd"/>
      <w:r w:rsidR="006305FB">
        <w:rPr>
          <w:rFonts w:ascii="Times New Roman" w:hAnsi="Times New Roman" w:cs="Times New Roman"/>
          <w:sz w:val="24"/>
          <w:szCs w:val="24"/>
        </w:rPr>
        <w:t>: “Lakota Belief and Ritual,” 216-226, 240-241, 118-127.</w:t>
      </w:r>
    </w:p>
    <w:p w:rsidR="00C84E2C" w:rsidRDefault="00C84E2C" w:rsidP="001171EA">
      <w:pPr>
        <w:spacing w:line="240" w:lineRule="auto"/>
        <w:contextualSpacing/>
        <w:rPr>
          <w:rFonts w:ascii="Times New Roman" w:hAnsi="Times New Roman" w:cs="Times New Roman"/>
          <w:sz w:val="24"/>
          <w:szCs w:val="24"/>
        </w:rPr>
      </w:pPr>
    </w:p>
    <w:p w:rsidR="00C84E2C" w:rsidRPr="00CF1D50" w:rsidRDefault="00C84E2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Wed. Sept. </w:t>
      </w:r>
      <w:r w:rsidR="00450FFC">
        <w:rPr>
          <w:rFonts w:ascii="Times New Roman" w:hAnsi="Times New Roman" w:cs="Times New Roman"/>
          <w:sz w:val="24"/>
          <w:szCs w:val="24"/>
        </w:rPr>
        <w:t>14</w:t>
      </w:r>
      <w:r w:rsidR="000C1D58">
        <w:rPr>
          <w:rFonts w:ascii="Times New Roman" w:hAnsi="Times New Roman" w:cs="Times New Roman"/>
          <w:sz w:val="24"/>
          <w:szCs w:val="24"/>
        </w:rPr>
        <w:t xml:space="preserve">: Indigenous Religion II.  READING: </w:t>
      </w:r>
      <w:r w:rsidR="00CF1D50">
        <w:rPr>
          <w:rFonts w:ascii="Times New Roman" w:hAnsi="Times New Roman" w:cs="Times New Roman"/>
          <w:sz w:val="24"/>
          <w:szCs w:val="24"/>
        </w:rPr>
        <w:t xml:space="preserve">David Carrasco, “Aztec Religion” from </w:t>
      </w:r>
      <w:r w:rsidR="00CF1D50" w:rsidRPr="00CF1D50">
        <w:rPr>
          <w:rFonts w:ascii="Times New Roman" w:hAnsi="Times New Roman" w:cs="Times New Roman"/>
          <w:i/>
          <w:sz w:val="24"/>
          <w:szCs w:val="24"/>
        </w:rPr>
        <w:t>Encyclopedia of Religion</w:t>
      </w:r>
      <w:r w:rsidR="00CF1D50">
        <w:rPr>
          <w:rFonts w:ascii="Times New Roman" w:hAnsi="Times New Roman" w:cs="Times New Roman"/>
          <w:sz w:val="24"/>
          <w:szCs w:val="24"/>
        </w:rPr>
        <w:t>.</w:t>
      </w:r>
    </w:p>
    <w:p w:rsidR="00C84E2C" w:rsidRDefault="00C84E2C" w:rsidP="001171EA">
      <w:pPr>
        <w:spacing w:line="240" w:lineRule="auto"/>
        <w:contextualSpacing/>
        <w:rPr>
          <w:rFonts w:ascii="Times New Roman" w:hAnsi="Times New Roman" w:cs="Times New Roman"/>
          <w:sz w:val="24"/>
          <w:szCs w:val="24"/>
        </w:rPr>
      </w:pPr>
    </w:p>
    <w:p w:rsidR="00BB06D2" w:rsidRPr="00BB06D2" w:rsidRDefault="00450FFC" w:rsidP="001171EA">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Mon. Sept. 19</w:t>
      </w:r>
      <w:r w:rsidR="00BB06D2">
        <w:rPr>
          <w:rFonts w:ascii="Times New Roman" w:hAnsi="Times New Roman" w:cs="Times New Roman"/>
          <w:sz w:val="24"/>
          <w:szCs w:val="24"/>
        </w:rPr>
        <w:t>: Hinduism I.  READING: Ellwood, 47-86.</w:t>
      </w:r>
      <w:r w:rsidR="00A10619">
        <w:rPr>
          <w:rFonts w:ascii="Times New Roman" w:hAnsi="Times New Roman" w:cs="Times New Roman"/>
          <w:sz w:val="24"/>
          <w:szCs w:val="24"/>
        </w:rPr>
        <w:t xml:space="preserve">  </w:t>
      </w:r>
      <w:proofErr w:type="spellStart"/>
      <w:r w:rsidR="00A10619">
        <w:rPr>
          <w:rFonts w:ascii="Times New Roman" w:hAnsi="Times New Roman" w:cs="Times New Roman"/>
          <w:sz w:val="24"/>
          <w:szCs w:val="24"/>
        </w:rPr>
        <w:t>ERes</w:t>
      </w:r>
      <w:proofErr w:type="spellEnd"/>
      <w:r w:rsidR="00A10619">
        <w:rPr>
          <w:rFonts w:ascii="Times New Roman" w:hAnsi="Times New Roman" w:cs="Times New Roman"/>
          <w:sz w:val="24"/>
          <w:szCs w:val="24"/>
        </w:rPr>
        <w:t>: From the</w:t>
      </w:r>
      <w:r w:rsidR="00256F9C">
        <w:rPr>
          <w:rFonts w:ascii="Times New Roman" w:hAnsi="Times New Roman" w:cs="Times New Roman"/>
          <w:sz w:val="24"/>
          <w:szCs w:val="24"/>
        </w:rPr>
        <w:t xml:space="preserve"> Rig-Veda: Book 1, Hymn 1: Agni</w:t>
      </w:r>
      <w:r w:rsidR="00A10619">
        <w:rPr>
          <w:rFonts w:ascii="Times New Roman" w:hAnsi="Times New Roman" w:cs="Times New Roman"/>
          <w:sz w:val="24"/>
          <w:szCs w:val="24"/>
        </w:rPr>
        <w:t>.</w:t>
      </w:r>
      <w:r w:rsidR="009573E5">
        <w:rPr>
          <w:rFonts w:ascii="Times New Roman" w:hAnsi="Times New Roman" w:cs="Times New Roman"/>
          <w:sz w:val="24"/>
          <w:szCs w:val="24"/>
        </w:rPr>
        <w:t xml:space="preserve"> </w:t>
      </w:r>
      <w:proofErr w:type="spellStart"/>
      <w:proofErr w:type="gramStart"/>
      <w:r w:rsidR="009573E5">
        <w:rPr>
          <w:rFonts w:ascii="Times New Roman" w:hAnsi="Times New Roman" w:cs="Times New Roman"/>
          <w:sz w:val="24"/>
          <w:szCs w:val="24"/>
        </w:rPr>
        <w:t>Pausya</w:t>
      </w:r>
      <w:proofErr w:type="spellEnd"/>
      <w:r w:rsidR="009573E5">
        <w:rPr>
          <w:rFonts w:ascii="Times New Roman" w:hAnsi="Times New Roman" w:cs="Times New Roman"/>
          <w:sz w:val="24"/>
          <w:szCs w:val="24"/>
        </w:rPr>
        <w:t xml:space="preserve"> and </w:t>
      </w:r>
      <w:proofErr w:type="spellStart"/>
      <w:r w:rsidR="009573E5">
        <w:rPr>
          <w:rFonts w:ascii="Times New Roman" w:hAnsi="Times New Roman" w:cs="Times New Roman"/>
          <w:sz w:val="24"/>
          <w:szCs w:val="24"/>
        </w:rPr>
        <w:t>Polomon</w:t>
      </w:r>
      <w:proofErr w:type="spellEnd"/>
      <w:r w:rsidR="009573E5">
        <w:rPr>
          <w:rFonts w:ascii="Times New Roman" w:hAnsi="Times New Roman" w:cs="Times New Roman"/>
          <w:sz w:val="24"/>
          <w:szCs w:val="24"/>
        </w:rPr>
        <w:t>, from the Mahabharata.</w:t>
      </w:r>
      <w:proofErr w:type="gramEnd"/>
      <w:r w:rsidR="009573E5">
        <w:rPr>
          <w:rFonts w:ascii="Times New Roman" w:hAnsi="Times New Roman" w:cs="Times New Roman"/>
          <w:sz w:val="24"/>
          <w:szCs w:val="24"/>
        </w:rPr>
        <w:t xml:space="preserve">  </w:t>
      </w:r>
      <w:proofErr w:type="gramStart"/>
      <w:r w:rsidR="009573E5">
        <w:rPr>
          <w:rFonts w:ascii="Times New Roman" w:hAnsi="Times New Roman" w:cs="Times New Roman"/>
          <w:sz w:val="24"/>
          <w:szCs w:val="24"/>
        </w:rPr>
        <w:t xml:space="preserve">Ganesh Narratives from the </w:t>
      </w:r>
      <w:proofErr w:type="spellStart"/>
      <w:r w:rsidR="009573E5">
        <w:rPr>
          <w:rFonts w:ascii="Times New Roman" w:hAnsi="Times New Roman" w:cs="Times New Roman"/>
          <w:sz w:val="24"/>
          <w:szCs w:val="24"/>
        </w:rPr>
        <w:t>Sivapurana</w:t>
      </w:r>
      <w:proofErr w:type="spellEnd"/>
      <w:r w:rsidR="009573E5">
        <w:rPr>
          <w:rFonts w:ascii="Times New Roman" w:hAnsi="Times New Roman" w:cs="Times New Roman"/>
          <w:sz w:val="24"/>
          <w:szCs w:val="24"/>
        </w:rPr>
        <w:t>.</w:t>
      </w:r>
      <w:proofErr w:type="gramEnd"/>
      <w:r w:rsidR="00A10619">
        <w:rPr>
          <w:rFonts w:ascii="Times New Roman" w:hAnsi="Times New Roman" w:cs="Times New Roman"/>
          <w:sz w:val="24"/>
          <w:szCs w:val="24"/>
        </w:rPr>
        <w:t xml:space="preserve"> </w:t>
      </w:r>
      <w:r w:rsidR="00BB06D2">
        <w:rPr>
          <w:rFonts w:ascii="Times New Roman" w:hAnsi="Times New Roman" w:cs="Times New Roman"/>
          <w:b/>
          <w:sz w:val="24"/>
          <w:szCs w:val="24"/>
        </w:rPr>
        <w:t>First Short Paper Due</w:t>
      </w:r>
    </w:p>
    <w:p w:rsidR="00C84E2C" w:rsidRDefault="00C84E2C" w:rsidP="001171EA">
      <w:pPr>
        <w:spacing w:line="240" w:lineRule="auto"/>
        <w:contextualSpacing/>
        <w:rPr>
          <w:rFonts w:ascii="Times New Roman" w:hAnsi="Times New Roman" w:cs="Times New Roman"/>
          <w:sz w:val="24"/>
          <w:szCs w:val="24"/>
        </w:rPr>
      </w:pPr>
    </w:p>
    <w:p w:rsidR="000D640D" w:rsidRDefault="00450FFC" w:rsidP="000D640D">
      <w:pPr>
        <w:spacing w:line="240" w:lineRule="auto"/>
        <w:contextualSpacing/>
        <w:rPr>
          <w:rFonts w:ascii="Times New Roman" w:hAnsi="Times New Roman" w:cs="Times New Roman"/>
          <w:sz w:val="24"/>
          <w:szCs w:val="24"/>
        </w:rPr>
      </w:pPr>
      <w:r>
        <w:rPr>
          <w:rFonts w:ascii="Times New Roman" w:hAnsi="Times New Roman" w:cs="Times New Roman"/>
          <w:sz w:val="24"/>
          <w:szCs w:val="24"/>
        </w:rPr>
        <w:t>Wed. Sept. 21</w:t>
      </w:r>
      <w:r w:rsidR="008500DE">
        <w:rPr>
          <w:rFonts w:ascii="Times New Roman" w:hAnsi="Times New Roman" w:cs="Times New Roman"/>
          <w:sz w:val="24"/>
          <w:szCs w:val="24"/>
        </w:rPr>
        <w:t xml:space="preserve">: Hinduism II. </w:t>
      </w:r>
      <w:r w:rsidR="00BB06D2">
        <w:rPr>
          <w:rFonts w:ascii="Times New Roman" w:hAnsi="Times New Roman" w:cs="Times New Roman"/>
          <w:sz w:val="24"/>
          <w:szCs w:val="24"/>
        </w:rPr>
        <w:t xml:space="preserve"> READINGS</w:t>
      </w:r>
      <w:r w:rsidR="000D640D">
        <w:rPr>
          <w:rFonts w:ascii="Times New Roman" w:hAnsi="Times New Roman" w:cs="Times New Roman"/>
          <w:sz w:val="24"/>
          <w:szCs w:val="24"/>
        </w:rPr>
        <w:t xml:space="preserve">: Ellwood, 87-99.  </w:t>
      </w:r>
      <w:proofErr w:type="spellStart"/>
      <w:r w:rsidR="000D640D">
        <w:rPr>
          <w:rFonts w:ascii="Times New Roman" w:hAnsi="Times New Roman" w:cs="Times New Roman"/>
          <w:sz w:val="24"/>
          <w:szCs w:val="24"/>
        </w:rPr>
        <w:t>ERes</w:t>
      </w:r>
      <w:proofErr w:type="spellEnd"/>
      <w:r w:rsidR="000D640D">
        <w:rPr>
          <w:rFonts w:ascii="Times New Roman" w:hAnsi="Times New Roman" w:cs="Times New Roman"/>
          <w:sz w:val="24"/>
          <w:szCs w:val="24"/>
        </w:rPr>
        <w:t xml:space="preserve">: K.K. Young, “Hinduism” from “Women in World Religions.”  </w:t>
      </w:r>
    </w:p>
    <w:p w:rsidR="00C84E2C" w:rsidRDefault="00C84E2C"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Mon. Sept. 26</w:t>
      </w:r>
      <w:r w:rsidR="00BB06D2">
        <w:rPr>
          <w:rFonts w:ascii="Times New Roman" w:hAnsi="Times New Roman" w:cs="Times New Roman"/>
          <w:sz w:val="24"/>
          <w:szCs w:val="24"/>
        </w:rPr>
        <w:t>: Hinduism III</w:t>
      </w:r>
      <w:r w:rsidR="008500DE">
        <w:rPr>
          <w:rFonts w:ascii="Times New Roman" w:hAnsi="Times New Roman" w:cs="Times New Roman"/>
          <w:sz w:val="24"/>
          <w:szCs w:val="24"/>
        </w:rPr>
        <w:t xml:space="preserve">. </w:t>
      </w:r>
      <w:r w:rsidR="000D640D">
        <w:rPr>
          <w:rFonts w:ascii="Times New Roman" w:hAnsi="Times New Roman" w:cs="Times New Roman"/>
          <w:sz w:val="24"/>
          <w:szCs w:val="24"/>
        </w:rPr>
        <w:t>Sights and Sounds.</w:t>
      </w:r>
      <w:r w:rsidR="00BB06D2">
        <w:rPr>
          <w:rFonts w:ascii="Times New Roman" w:hAnsi="Times New Roman" w:cs="Times New Roman"/>
          <w:sz w:val="24"/>
          <w:szCs w:val="24"/>
        </w:rPr>
        <w:t xml:space="preserve"> </w:t>
      </w:r>
    </w:p>
    <w:p w:rsidR="000D640D" w:rsidRDefault="000D640D"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Wed. Sept. 28</w:t>
      </w:r>
      <w:r w:rsidR="008500DE">
        <w:rPr>
          <w:rFonts w:ascii="Times New Roman" w:hAnsi="Times New Roman" w:cs="Times New Roman"/>
          <w:sz w:val="24"/>
          <w:szCs w:val="24"/>
        </w:rPr>
        <w:t xml:space="preserve">: </w:t>
      </w:r>
      <w:r w:rsidR="000D640D">
        <w:rPr>
          <w:rFonts w:ascii="Times New Roman" w:hAnsi="Times New Roman" w:cs="Times New Roman"/>
          <w:sz w:val="24"/>
          <w:szCs w:val="24"/>
        </w:rPr>
        <w:t xml:space="preserve">Buddhism I.  READING: 113-142.  R. Thurman, ed., “The Holy Teaching of </w:t>
      </w:r>
      <w:proofErr w:type="spellStart"/>
      <w:r w:rsidR="000D640D">
        <w:rPr>
          <w:rFonts w:ascii="Times New Roman" w:hAnsi="Times New Roman" w:cs="Times New Roman"/>
          <w:sz w:val="24"/>
          <w:szCs w:val="24"/>
        </w:rPr>
        <w:t>Vimalakirti</w:t>
      </w:r>
      <w:proofErr w:type="spellEnd"/>
      <w:r w:rsidR="000D640D">
        <w:rPr>
          <w:rFonts w:ascii="Times New Roman" w:hAnsi="Times New Roman" w:cs="Times New Roman"/>
          <w:sz w:val="24"/>
          <w:szCs w:val="24"/>
        </w:rPr>
        <w:t xml:space="preserve">.”  </w:t>
      </w:r>
    </w:p>
    <w:p w:rsidR="00C84E2C" w:rsidRDefault="00C84E2C" w:rsidP="001171EA">
      <w:pPr>
        <w:spacing w:line="240" w:lineRule="auto"/>
        <w:contextualSpacing/>
        <w:rPr>
          <w:rFonts w:ascii="Times New Roman" w:hAnsi="Times New Roman" w:cs="Times New Roman"/>
          <w:sz w:val="24"/>
          <w:szCs w:val="24"/>
        </w:rPr>
      </w:pPr>
    </w:p>
    <w:p w:rsidR="00C84E2C" w:rsidRPr="00BB61B6" w:rsidRDefault="00450FFC" w:rsidP="001171EA">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Mon. Oct. 3</w:t>
      </w:r>
      <w:r w:rsidR="00BB06D2">
        <w:rPr>
          <w:rFonts w:ascii="Times New Roman" w:hAnsi="Times New Roman" w:cs="Times New Roman"/>
          <w:sz w:val="24"/>
          <w:szCs w:val="24"/>
        </w:rPr>
        <w:t xml:space="preserve">: </w:t>
      </w:r>
      <w:r w:rsidR="000D640D">
        <w:rPr>
          <w:rFonts w:ascii="Times New Roman" w:hAnsi="Times New Roman" w:cs="Times New Roman"/>
          <w:sz w:val="24"/>
          <w:szCs w:val="24"/>
        </w:rPr>
        <w:t xml:space="preserve">Buddhism II.  READINGS:  Ellwood, 142-156.  </w:t>
      </w:r>
      <w:proofErr w:type="spellStart"/>
      <w:r w:rsidR="000D640D">
        <w:rPr>
          <w:rFonts w:ascii="Times New Roman" w:hAnsi="Times New Roman" w:cs="Times New Roman"/>
          <w:sz w:val="24"/>
          <w:szCs w:val="24"/>
        </w:rPr>
        <w:t>ERes</w:t>
      </w:r>
      <w:proofErr w:type="spellEnd"/>
      <w:r w:rsidR="000D640D">
        <w:rPr>
          <w:rFonts w:ascii="Times New Roman" w:hAnsi="Times New Roman" w:cs="Times New Roman"/>
          <w:sz w:val="24"/>
          <w:szCs w:val="24"/>
        </w:rPr>
        <w:t>: N. Schuster Barnes, “Buddhism” from “Women in World Religions.”</w:t>
      </w:r>
      <w:r w:rsidR="00C94CBF">
        <w:rPr>
          <w:rFonts w:ascii="Times New Roman" w:hAnsi="Times New Roman" w:cs="Times New Roman"/>
          <w:sz w:val="24"/>
          <w:szCs w:val="24"/>
        </w:rPr>
        <w:t xml:space="preserve"> </w:t>
      </w:r>
      <w:proofErr w:type="gramStart"/>
      <w:r w:rsidR="00C94CBF">
        <w:rPr>
          <w:rFonts w:ascii="Times New Roman" w:hAnsi="Times New Roman" w:cs="Times New Roman"/>
          <w:b/>
          <w:sz w:val="24"/>
          <w:szCs w:val="24"/>
        </w:rPr>
        <w:t>Second Short Paper Due.</w:t>
      </w:r>
      <w:proofErr w:type="gramEnd"/>
    </w:p>
    <w:p w:rsidR="00C84E2C" w:rsidRDefault="00C84E2C"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Wed. Oct. 5</w:t>
      </w:r>
      <w:r w:rsidR="008500DE">
        <w:rPr>
          <w:rFonts w:ascii="Times New Roman" w:hAnsi="Times New Roman" w:cs="Times New Roman"/>
          <w:sz w:val="24"/>
          <w:szCs w:val="24"/>
        </w:rPr>
        <w:t xml:space="preserve">: </w:t>
      </w:r>
      <w:r w:rsidR="000D640D">
        <w:rPr>
          <w:rFonts w:ascii="Times New Roman" w:hAnsi="Times New Roman" w:cs="Times New Roman"/>
          <w:sz w:val="24"/>
          <w:szCs w:val="24"/>
        </w:rPr>
        <w:t>Buddhism III.  Sights and Sounds.</w:t>
      </w:r>
    </w:p>
    <w:p w:rsidR="00C84E2C" w:rsidRDefault="00C84E2C"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Mon. Oct. 10</w:t>
      </w:r>
      <w:r w:rsidR="0006752C">
        <w:rPr>
          <w:rFonts w:ascii="Times New Roman" w:hAnsi="Times New Roman" w:cs="Times New Roman"/>
          <w:sz w:val="24"/>
          <w:szCs w:val="24"/>
        </w:rPr>
        <w:t xml:space="preserve">: </w:t>
      </w:r>
      <w:r w:rsidR="000D640D">
        <w:rPr>
          <w:rFonts w:ascii="Times New Roman" w:hAnsi="Times New Roman" w:cs="Times New Roman"/>
          <w:sz w:val="24"/>
          <w:szCs w:val="24"/>
        </w:rPr>
        <w:t xml:space="preserve">China I.  READINGS: Ellwood, 162-178, 198-201.  </w:t>
      </w:r>
      <w:proofErr w:type="spellStart"/>
      <w:r w:rsidR="000D640D">
        <w:rPr>
          <w:rFonts w:ascii="Times New Roman" w:hAnsi="Times New Roman" w:cs="Times New Roman"/>
          <w:sz w:val="24"/>
          <w:szCs w:val="24"/>
        </w:rPr>
        <w:t>ERes</w:t>
      </w:r>
      <w:proofErr w:type="spellEnd"/>
      <w:r w:rsidR="000D640D">
        <w:rPr>
          <w:rFonts w:ascii="Times New Roman" w:hAnsi="Times New Roman" w:cs="Times New Roman"/>
          <w:sz w:val="24"/>
          <w:szCs w:val="24"/>
        </w:rPr>
        <w:t xml:space="preserve">: Kung Fu-Tzu, Selections from </w:t>
      </w:r>
      <w:r w:rsidR="000D640D">
        <w:rPr>
          <w:rFonts w:ascii="Times New Roman" w:hAnsi="Times New Roman" w:cs="Times New Roman"/>
          <w:i/>
          <w:sz w:val="24"/>
          <w:szCs w:val="24"/>
        </w:rPr>
        <w:t>Analects</w:t>
      </w:r>
      <w:r w:rsidR="000D640D">
        <w:rPr>
          <w:rFonts w:ascii="Times New Roman" w:hAnsi="Times New Roman" w:cs="Times New Roman"/>
          <w:sz w:val="24"/>
          <w:szCs w:val="24"/>
        </w:rPr>
        <w:t>.  T. Kelleher, “Confucianism” from “Women in World Religions.”</w:t>
      </w:r>
    </w:p>
    <w:p w:rsidR="00C84E2C" w:rsidRDefault="00C84E2C" w:rsidP="001171EA">
      <w:pPr>
        <w:spacing w:line="240" w:lineRule="auto"/>
        <w:contextualSpacing/>
        <w:rPr>
          <w:rFonts w:ascii="Times New Roman" w:hAnsi="Times New Roman" w:cs="Times New Roman"/>
          <w:sz w:val="24"/>
          <w:szCs w:val="24"/>
        </w:rPr>
      </w:pPr>
    </w:p>
    <w:p w:rsidR="00C84E2C" w:rsidRPr="00E116DB"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Wed. Oct. 12</w:t>
      </w:r>
      <w:r w:rsidR="00E116DB">
        <w:rPr>
          <w:rFonts w:ascii="Times New Roman" w:hAnsi="Times New Roman" w:cs="Times New Roman"/>
          <w:sz w:val="24"/>
          <w:szCs w:val="24"/>
        </w:rPr>
        <w:t xml:space="preserve">: </w:t>
      </w:r>
      <w:r w:rsidR="000D640D">
        <w:rPr>
          <w:rFonts w:ascii="Times New Roman" w:hAnsi="Times New Roman" w:cs="Times New Roman"/>
          <w:sz w:val="24"/>
          <w:szCs w:val="24"/>
        </w:rPr>
        <w:t xml:space="preserve">China II.  READINGS: Ellwood, 179-187, 201-203.  </w:t>
      </w:r>
      <w:proofErr w:type="spellStart"/>
      <w:r w:rsidR="000D640D">
        <w:rPr>
          <w:rFonts w:ascii="Times New Roman" w:hAnsi="Times New Roman" w:cs="Times New Roman"/>
          <w:sz w:val="24"/>
          <w:szCs w:val="24"/>
        </w:rPr>
        <w:t>ERes</w:t>
      </w:r>
      <w:proofErr w:type="spellEnd"/>
      <w:r w:rsidR="000D640D">
        <w:rPr>
          <w:rFonts w:ascii="Times New Roman" w:hAnsi="Times New Roman" w:cs="Times New Roman"/>
          <w:sz w:val="24"/>
          <w:szCs w:val="24"/>
        </w:rPr>
        <w:t xml:space="preserve">, Selections from </w:t>
      </w:r>
      <w:r w:rsidR="000D640D">
        <w:rPr>
          <w:rFonts w:ascii="Times New Roman" w:hAnsi="Times New Roman" w:cs="Times New Roman"/>
          <w:i/>
          <w:sz w:val="24"/>
          <w:szCs w:val="24"/>
        </w:rPr>
        <w:t xml:space="preserve">Tao </w:t>
      </w:r>
      <w:proofErr w:type="spellStart"/>
      <w:r w:rsidR="000D640D">
        <w:rPr>
          <w:rFonts w:ascii="Times New Roman" w:hAnsi="Times New Roman" w:cs="Times New Roman"/>
          <w:i/>
          <w:sz w:val="24"/>
          <w:szCs w:val="24"/>
        </w:rPr>
        <w:t>Te</w:t>
      </w:r>
      <w:proofErr w:type="spellEnd"/>
      <w:r w:rsidR="000D640D">
        <w:rPr>
          <w:rFonts w:ascii="Times New Roman" w:hAnsi="Times New Roman" w:cs="Times New Roman"/>
          <w:i/>
          <w:sz w:val="24"/>
          <w:szCs w:val="24"/>
        </w:rPr>
        <w:t xml:space="preserve"> Ching</w:t>
      </w:r>
      <w:r w:rsidR="000D640D">
        <w:rPr>
          <w:rFonts w:ascii="Times New Roman" w:hAnsi="Times New Roman" w:cs="Times New Roman"/>
          <w:sz w:val="24"/>
          <w:szCs w:val="24"/>
        </w:rPr>
        <w:t>.  B.E Reed, “Taoism” from “Women in World Religions.”</w:t>
      </w:r>
    </w:p>
    <w:p w:rsidR="00C84E2C" w:rsidRDefault="00C84E2C" w:rsidP="001171EA">
      <w:pPr>
        <w:spacing w:line="240" w:lineRule="auto"/>
        <w:contextualSpacing/>
        <w:rPr>
          <w:rFonts w:ascii="Times New Roman" w:hAnsi="Times New Roman" w:cs="Times New Roman"/>
          <w:sz w:val="24"/>
          <w:szCs w:val="24"/>
        </w:rPr>
      </w:pPr>
    </w:p>
    <w:p w:rsidR="00C84E2C" w:rsidRPr="009103C5" w:rsidRDefault="00450FFC" w:rsidP="000D640D">
      <w:pPr>
        <w:spacing w:line="240" w:lineRule="auto"/>
        <w:contextualSpacing/>
        <w:rPr>
          <w:rFonts w:ascii="Times New Roman" w:hAnsi="Times New Roman" w:cs="Times New Roman"/>
          <w:sz w:val="24"/>
          <w:szCs w:val="24"/>
        </w:rPr>
      </w:pPr>
      <w:r>
        <w:rPr>
          <w:rFonts w:ascii="Times New Roman" w:hAnsi="Times New Roman" w:cs="Times New Roman"/>
          <w:sz w:val="24"/>
          <w:szCs w:val="24"/>
        </w:rPr>
        <w:t>Mon. Oct. 17</w:t>
      </w:r>
      <w:r w:rsidR="00E116DB">
        <w:rPr>
          <w:rFonts w:ascii="Times New Roman" w:hAnsi="Times New Roman" w:cs="Times New Roman"/>
          <w:sz w:val="24"/>
          <w:szCs w:val="24"/>
        </w:rPr>
        <w:t xml:space="preserve">: </w:t>
      </w:r>
      <w:r w:rsidR="000D640D">
        <w:rPr>
          <w:rFonts w:ascii="Times New Roman" w:hAnsi="Times New Roman" w:cs="Times New Roman"/>
          <w:sz w:val="24"/>
          <w:szCs w:val="24"/>
        </w:rPr>
        <w:t xml:space="preserve">China III.  Sights and Sounds. </w:t>
      </w:r>
    </w:p>
    <w:p w:rsidR="00C84E2C" w:rsidRDefault="00C84E2C" w:rsidP="001171EA">
      <w:pPr>
        <w:spacing w:line="240" w:lineRule="auto"/>
        <w:contextualSpacing/>
        <w:rPr>
          <w:rFonts w:ascii="Times New Roman" w:hAnsi="Times New Roman" w:cs="Times New Roman"/>
          <w:sz w:val="24"/>
          <w:szCs w:val="24"/>
        </w:rPr>
      </w:pPr>
    </w:p>
    <w:p w:rsidR="00BB61B6" w:rsidRPr="00BB61B6" w:rsidRDefault="00450FFC" w:rsidP="001171EA">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Wed. Oct. 19</w:t>
      </w:r>
      <w:r w:rsidR="009103C5">
        <w:rPr>
          <w:rFonts w:ascii="Times New Roman" w:hAnsi="Times New Roman" w:cs="Times New Roman"/>
          <w:sz w:val="24"/>
          <w:szCs w:val="24"/>
        </w:rPr>
        <w:t xml:space="preserve">: </w:t>
      </w:r>
      <w:r w:rsidR="000D640D">
        <w:rPr>
          <w:rFonts w:ascii="Times New Roman" w:hAnsi="Times New Roman" w:cs="Times New Roman"/>
          <w:sz w:val="24"/>
          <w:szCs w:val="24"/>
        </w:rPr>
        <w:t>MID-TERM EXAM.</w:t>
      </w:r>
    </w:p>
    <w:p w:rsidR="00C84E2C" w:rsidRDefault="00C84E2C"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Mon. Oct. 24</w:t>
      </w:r>
      <w:r w:rsidR="00BB61B6">
        <w:rPr>
          <w:rFonts w:ascii="Times New Roman" w:hAnsi="Times New Roman" w:cs="Times New Roman"/>
          <w:sz w:val="24"/>
          <w:szCs w:val="24"/>
        </w:rPr>
        <w:t xml:space="preserve">: </w:t>
      </w:r>
      <w:r w:rsidR="000D640D">
        <w:rPr>
          <w:rFonts w:ascii="Times New Roman" w:hAnsi="Times New Roman" w:cs="Times New Roman"/>
          <w:sz w:val="24"/>
          <w:szCs w:val="24"/>
        </w:rPr>
        <w:t>Monotheism and Zoroastrianism.  READINGS: Ellwood, 229-238.  M. Boyce, Zoroastrianism.</w:t>
      </w:r>
      <w:r w:rsidR="000B0672">
        <w:rPr>
          <w:rFonts w:ascii="Times New Roman" w:hAnsi="Times New Roman" w:cs="Times New Roman"/>
          <w:sz w:val="24"/>
          <w:szCs w:val="24"/>
        </w:rPr>
        <w:t xml:space="preserve">  </w:t>
      </w:r>
    </w:p>
    <w:p w:rsidR="00C84E2C" w:rsidRDefault="00DF59CA"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B01CC">
        <w:rPr>
          <w:rFonts w:ascii="Times New Roman" w:hAnsi="Times New Roman" w:cs="Times New Roman"/>
          <w:sz w:val="24"/>
          <w:szCs w:val="24"/>
        </w:rPr>
        <w:t xml:space="preserve"> </w:t>
      </w: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Wed. Oct. 26</w:t>
      </w:r>
      <w:r w:rsidR="00172A8E">
        <w:rPr>
          <w:rFonts w:ascii="Times New Roman" w:hAnsi="Times New Roman" w:cs="Times New Roman"/>
          <w:sz w:val="24"/>
          <w:szCs w:val="24"/>
        </w:rPr>
        <w:t xml:space="preserve">: </w:t>
      </w:r>
      <w:r w:rsidR="000D640D">
        <w:rPr>
          <w:rFonts w:ascii="Times New Roman" w:hAnsi="Times New Roman" w:cs="Times New Roman"/>
          <w:sz w:val="24"/>
          <w:szCs w:val="24"/>
        </w:rPr>
        <w:t xml:space="preserve">Judaism I.  READINGS: Ellwood, 240-263.  </w:t>
      </w:r>
      <w:proofErr w:type="spellStart"/>
      <w:r w:rsidR="000D640D">
        <w:rPr>
          <w:rFonts w:ascii="Times New Roman" w:hAnsi="Times New Roman" w:cs="Times New Roman"/>
          <w:sz w:val="24"/>
          <w:szCs w:val="24"/>
        </w:rPr>
        <w:t>ERes</w:t>
      </w:r>
      <w:proofErr w:type="spellEnd"/>
      <w:r w:rsidR="000D640D">
        <w:rPr>
          <w:rFonts w:ascii="Times New Roman" w:hAnsi="Times New Roman" w:cs="Times New Roman"/>
          <w:sz w:val="24"/>
          <w:szCs w:val="24"/>
        </w:rPr>
        <w:t xml:space="preserve">: F. </w:t>
      </w:r>
      <w:proofErr w:type="spellStart"/>
      <w:r w:rsidR="000D640D">
        <w:rPr>
          <w:rFonts w:ascii="Times New Roman" w:hAnsi="Times New Roman" w:cs="Times New Roman"/>
          <w:sz w:val="24"/>
          <w:szCs w:val="24"/>
        </w:rPr>
        <w:t>Rosenzweig</w:t>
      </w:r>
      <w:proofErr w:type="spellEnd"/>
      <w:r w:rsidR="000D640D">
        <w:rPr>
          <w:rFonts w:ascii="Times New Roman" w:hAnsi="Times New Roman" w:cs="Times New Roman"/>
          <w:sz w:val="24"/>
          <w:szCs w:val="24"/>
        </w:rPr>
        <w:t xml:space="preserve">, Selections from </w:t>
      </w:r>
      <w:proofErr w:type="gramStart"/>
      <w:r w:rsidR="000D640D">
        <w:rPr>
          <w:rFonts w:ascii="Times New Roman" w:hAnsi="Times New Roman" w:cs="Times New Roman"/>
          <w:i/>
          <w:sz w:val="24"/>
          <w:szCs w:val="24"/>
        </w:rPr>
        <w:t>The</w:t>
      </w:r>
      <w:proofErr w:type="gramEnd"/>
      <w:r w:rsidR="000D640D">
        <w:rPr>
          <w:rFonts w:ascii="Times New Roman" w:hAnsi="Times New Roman" w:cs="Times New Roman"/>
          <w:i/>
          <w:sz w:val="24"/>
          <w:szCs w:val="24"/>
        </w:rPr>
        <w:t xml:space="preserve"> Star of Redemption</w:t>
      </w:r>
      <w:r w:rsidR="000D640D">
        <w:rPr>
          <w:rFonts w:ascii="Times New Roman" w:hAnsi="Times New Roman" w:cs="Times New Roman"/>
          <w:sz w:val="24"/>
          <w:szCs w:val="24"/>
        </w:rPr>
        <w:t xml:space="preserve">.  J. </w:t>
      </w:r>
      <w:proofErr w:type="spellStart"/>
      <w:r w:rsidR="000D640D">
        <w:rPr>
          <w:rFonts w:ascii="Times New Roman" w:hAnsi="Times New Roman" w:cs="Times New Roman"/>
          <w:sz w:val="24"/>
          <w:szCs w:val="24"/>
        </w:rPr>
        <w:t>Neusner</w:t>
      </w:r>
      <w:proofErr w:type="spellEnd"/>
      <w:r w:rsidR="000D640D">
        <w:rPr>
          <w:rFonts w:ascii="Times New Roman" w:hAnsi="Times New Roman" w:cs="Times New Roman"/>
          <w:sz w:val="24"/>
          <w:szCs w:val="24"/>
        </w:rPr>
        <w:t>, Invitation to the Talmud.</w:t>
      </w:r>
      <w:r w:rsidR="00677962" w:rsidRPr="00677962">
        <w:rPr>
          <w:rFonts w:ascii="Times New Roman" w:hAnsi="Times New Roman" w:cs="Times New Roman"/>
          <w:b/>
          <w:sz w:val="24"/>
          <w:szCs w:val="24"/>
        </w:rPr>
        <w:t xml:space="preserve"> </w:t>
      </w:r>
      <w:proofErr w:type="gramStart"/>
      <w:r w:rsidR="00677962">
        <w:rPr>
          <w:rFonts w:ascii="Times New Roman" w:hAnsi="Times New Roman" w:cs="Times New Roman"/>
          <w:b/>
          <w:sz w:val="24"/>
          <w:szCs w:val="24"/>
        </w:rPr>
        <w:t>Third Short Paper Due.</w:t>
      </w:r>
      <w:proofErr w:type="gramEnd"/>
    </w:p>
    <w:p w:rsidR="000D640D" w:rsidRDefault="000D640D" w:rsidP="001171EA">
      <w:pPr>
        <w:spacing w:line="240" w:lineRule="auto"/>
        <w:contextualSpacing/>
        <w:rPr>
          <w:rFonts w:ascii="Times New Roman" w:hAnsi="Times New Roman" w:cs="Times New Roman"/>
          <w:sz w:val="24"/>
          <w:szCs w:val="24"/>
        </w:rPr>
      </w:pPr>
    </w:p>
    <w:p w:rsidR="000D640D"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Mon. Oct. 31</w:t>
      </w:r>
      <w:r w:rsidR="00D219EA">
        <w:rPr>
          <w:rFonts w:ascii="Times New Roman" w:hAnsi="Times New Roman" w:cs="Times New Roman"/>
          <w:sz w:val="24"/>
          <w:szCs w:val="24"/>
        </w:rPr>
        <w:t xml:space="preserve">: </w:t>
      </w:r>
      <w:r w:rsidR="000B0672">
        <w:rPr>
          <w:rFonts w:ascii="Times New Roman" w:hAnsi="Times New Roman" w:cs="Times New Roman"/>
          <w:sz w:val="24"/>
          <w:szCs w:val="24"/>
        </w:rPr>
        <w:t xml:space="preserve">Judaism II.  READINGS: Ellwood, 263-268.  </w:t>
      </w:r>
      <w:proofErr w:type="spellStart"/>
      <w:r w:rsidR="000B0672">
        <w:rPr>
          <w:rFonts w:ascii="Times New Roman" w:hAnsi="Times New Roman" w:cs="Times New Roman"/>
          <w:sz w:val="24"/>
          <w:szCs w:val="24"/>
        </w:rPr>
        <w:t>ERes</w:t>
      </w:r>
      <w:proofErr w:type="spellEnd"/>
      <w:r w:rsidR="000B0672">
        <w:rPr>
          <w:rFonts w:ascii="Times New Roman" w:hAnsi="Times New Roman" w:cs="Times New Roman"/>
          <w:sz w:val="24"/>
          <w:szCs w:val="24"/>
        </w:rPr>
        <w:t xml:space="preserve">: D. </w:t>
      </w:r>
      <w:proofErr w:type="spellStart"/>
      <w:r w:rsidR="000B0672">
        <w:rPr>
          <w:rFonts w:ascii="Times New Roman" w:hAnsi="Times New Roman" w:cs="Times New Roman"/>
          <w:sz w:val="24"/>
          <w:szCs w:val="24"/>
        </w:rPr>
        <w:t>Carmody</w:t>
      </w:r>
      <w:proofErr w:type="spellEnd"/>
      <w:r w:rsidR="000B0672">
        <w:rPr>
          <w:rFonts w:ascii="Times New Roman" w:hAnsi="Times New Roman" w:cs="Times New Roman"/>
          <w:sz w:val="24"/>
          <w:szCs w:val="24"/>
        </w:rPr>
        <w:t>, “Judaism,” from “Women in World Religions.”</w:t>
      </w:r>
    </w:p>
    <w:p w:rsidR="000D640D" w:rsidRDefault="000D640D"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Wed. Nov</w:t>
      </w:r>
      <w:r w:rsidR="00C84E2C">
        <w:rPr>
          <w:rFonts w:ascii="Times New Roman" w:hAnsi="Times New Roman" w:cs="Times New Roman"/>
          <w:sz w:val="24"/>
          <w:szCs w:val="24"/>
        </w:rPr>
        <w:t>.</w:t>
      </w:r>
      <w:r>
        <w:rPr>
          <w:rFonts w:ascii="Times New Roman" w:hAnsi="Times New Roman" w:cs="Times New Roman"/>
          <w:sz w:val="24"/>
          <w:szCs w:val="24"/>
        </w:rPr>
        <w:t xml:space="preserve"> 2</w:t>
      </w:r>
      <w:r w:rsidR="000B0672">
        <w:rPr>
          <w:rFonts w:ascii="Times New Roman" w:hAnsi="Times New Roman" w:cs="Times New Roman"/>
          <w:sz w:val="24"/>
          <w:szCs w:val="24"/>
        </w:rPr>
        <w:t>: Judaism III.  Sights and Sounds.</w:t>
      </w:r>
    </w:p>
    <w:p w:rsidR="00C84E2C" w:rsidRDefault="00C84E2C"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Mon. Nov. 7</w:t>
      </w:r>
      <w:r w:rsidR="000B0672">
        <w:rPr>
          <w:rFonts w:ascii="Times New Roman" w:hAnsi="Times New Roman" w:cs="Times New Roman"/>
          <w:sz w:val="24"/>
          <w:szCs w:val="24"/>
        </w:rPr>
        <w:t xml:space="preserve">: Islam I.  READINGS: Ellwood, 344-374.  </w:t>
      </w:r>
      <w:proofErr w:type="spellStart"/>
      <w:r w:rsidR="000B0672">
        <w:rPr>
          <w:rFonts w:ascii="Times New Roman" w:hAnsi="Times New Roman" w:cs="Times New Roman"/>
          <w:sz w:val="24"/>
          <w:szCs w:val="24"/>
        </w:rPr>
        <w:t>ERes</w:t>
      </w:r>
      <w:proofErr w:type="spellEnd"/>
      <w:r w:rsidR="000B0672">
        <w:rPr>
          <w:rFonts w:ascii="Times New Roman" w:hAnsi="Times New Roman" w:cs="Times New Roman"/>
          <w:sz w:val="24"/>
          <w:szCs w:val="24"/>
        </w:rPr>
        <w:t xml:space="preserve">: Selections from the </w:t>
      </w:r>
      <w:proofErr w:type="spellStart"/>
      <w:r w:rsidR="000B0672">
        <w:rPr>
          <w:rFonts w:ascii="Times New Roman" w:hAnsi="Times New Roman" w:cs="Times New Roman"/>
          <w:sz w:val="24"/>
          <w:szCs w:val="24"/>
        </w:rPr>
        <w:t>Qu’ran</w:t>
      </w:r>
      <w:proofErr w:type="spellEnd"/>
      <w:r w:rsidR="000B0672">
        <w:rPr>
          <w:rFonts w:ascii="Times New Roman" w:hAnsi="Times New Roman" w:cs="Times New Roman"/>
          <w:sz w:val="24"/>
          <w:szCs w:val="24"/>
        </w:rPr>
        <w:t xml:space="preserve">.  </w:t>
      </w:r>
      <w:proofErr w:type="gramStart"/>
      <w:r w:rsidR="000B0672">
        <w:rPr>
          <w:rFonts w:ascii="Times New Roman" w:hAnsi="Times New Roman" w:cs="Times New Roman"/>
          <w:sz w:val="24"/>
          <w:szCs w:val="24"/>
        </w:rPr>
        <w:t>Hadith Texts on Various Subjects.</w:t>
      </w:r>
      <w:proofErr w:type="gramEnd"/>
    </w:p>
    <w:p w:rsidR="00C84E2C" w:rsidRDefault="00C84E2C"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Wed. Nov. 9</w:t>
      </w:r>
      <w:r w:rsidR="000B0672">
        <w:rPr>
          <w:rFonts w:ascii="Times New Roman" w:hAnsi="Times New Roman" w:cs="Times New Roman"/>
          <w:sz w:val="24"/>
          <w:szCs w:val="24"/>
        </w:rPr>
        <w:t xml:space="preserve">: Islam II.  READINGS: Ellwood, 374-382.  Tariq Ramadan, “One Muslim Presence, One Vision.”  </w:t>
      </w:r>
      <w:r w:rsidR="00D852CC">
        <w:rPr>
          <w:rFonts w:ascii="Times New Roman" w:hAnsi="Times New Roman" w:cs="Times New Roman"/>
          <w:sz w:val="24"/>
          <w:szCs w:val="24"/>
        </w:rPr>
        <w:t>Selections from Tariq Ramadan’s Website: English.</w:t>
      </w:r>
      <w:r w:rsidR="000B0672">
        <w:rPr>
          <w:rFonts w:ascii="Times New Roman" w:hAnsi="Times New Roman" w:cs="Times New Roman"/>
          <w:sz w:val="24"/>
          <w:szCs w:val="24"/>
        </w:rPr>
        <w:t xml:space="preserve">  R.T. Harris, “On Islamic Nonviolence”</w:t>
      </w:r>
    </w:p>
    <w:p w:rsidR="00C84E2C" w:rsidRDefault="00C84E2C"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Mon. Nov. 14</w:t>
      </w:r>
      <w:r w:rsidR="000B0672">
        <w:rPr>
          <w:rFonts w:ascii="Times New Roman" w:hAnsi="Times New Roman" w:cs="Times New Roman"/>
          <w:sz w:val="24"/>
          <w:szCs w:val="24"/>
        </w:rPr>
        <w:t xml:space="preserve">: Islam III. READINGS: </w:t>
      </w:r>
      <w:r w:rsidR="00D6290A">
        <w:rPr>
          <w:rFonts w:ascii="Times New Roman" w:hAnsi="Times New Roman" w:cs="Times New Roman"/>
          <w:sz w:val="24"/>
          <w:szCs w:val="24"/>
        </w:rPr>
        <w:t xml:space="preserve">382-392.  </w:t>
      </w:r>
      <w:proofErr w:type="spellStart"/>
      <w:r w:rsidR="00D6290A">
        <w:rPr>
          <w:rFonts w:ascii="Times New Roman" w:hAnsi="Times New Roman" w:cs="Times New Roman"/>
          <w:sz w:val="24"/>
          <w:szCs w:val="24"/>
        </w:rPr>
        <w:t>ERes</w:t>
      </w:r>
      <w:proofErr w:type="spellEnd"/>
      <w:r w:rsidR="00D6290A">
        <w:rPr>
          <w:rFonts w:ascii="Times New Roman" w:hAnsi="Times New Roman" w:cs="Times New Roman"/>
          <w:sz w:val="24"/>
          <w:szCs w:val="24"/>
        </w:rPr>
        <w:t xml:space="preserve">: R. Hasan, “Challenging the Stereotypes of Fundamentalism: An Islamic Feminist Perspective.”  </w:t>
      </w:r>
      <w:proofErr w:type="gramStart"/>
      <w:r w:rsidR="00D852CC">
        <w:rPr>
          <w:rFonts w:ascii="Times New Roman" w:hAnsi="Times New Roman" w:cs="Times New Roman"/>
          <w:sz w:val="24"/>
          <w:szCs w:val="24"/>
        </w:rPr>
        <w:t>Selections from “</w:t>
      </w:r>
      <w:r w:rsidR="00D6290A">
        <w:rPr>
          <w:rFonts w:ascii="Times New Roman" w:hAnsi="Times New Roman" w:cs="Times New Roman"/>
          <w:sz w:val="24"/>
          <w:szCs w:val="24"/>
        </w:rPr>
        <w:t>Women’s Mosque of America.</w:t>
      </w:r>
      <w:r w:rsidR="00D852CC">
        <w:rPr>
          <w:rFonts w:ascii="Times New Roman" w:hAnsi="Times New Roman" w:cs="Times New Roman"/>
          <w:sz w:val="24"/>
          <w:szCs w:val="24"/>
        </w:rPr>
        <w:t>”</w:t>
      </w:r>
      <w:proofErr w:type="gramEnd"/>
    </w:p>
    <w:p w:rsidR="00C84E2C" w:rsidRDefault="00C84E2C" w:rsidP="001171EA">
      <w:pPr>
        <w:spacing w:line="240" w:lineRule="auto"/>
        <w:contextualSpacing/>
        <w:rPr>
          <w:rFonts w:ascii="Times New Roman" w:hAnsi="Times New Roman" w:cs="Times New Roman"/>
          <w:sz w:val="24"/>
          <w:szCs w:val="24"/>
        </w:rPr>
      </w:pPr>
    </w:p>
    <w:p w:rsidR="00D6290A"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Wed</w:t>
      </w:r>
      <w:r w:rsidR="00C84E2C">
        <w:rPr>
          <w:rFonts w:ascii="Times New Roman" w:hAnsi="Times New Roman" w:cs="Times New Roman"/>
          <w:sz w:val="24"/>
          <w:szCs w:val="24"/>
        </w:rPr>
        <w:t>. Nov. 16</w:t>
      </w:r>
      <w:r w:rsidR="00D6290A">
        <w:rPr>
          <w:rFonts w:ascii="Times New Roman" w:hAnsi="Times New Roman" w:cs="Times New Roman"/>
          <w:sz w:val="24"/>
          <w:szCs w:val="24"/>
        </w:rPr>
        <w:t>: Islam IV. Sights and Sounds.</w:t>
      </w:r>
      <w:r w:rsidRPr="00450FFC">
        <w:rPr>
          <w:rFonts w:ascii="Times New Roman" w:hAnsi="Times New Roman" w:cs="Times New Roman"/>
          <w:b/>
          <w:sz w:val="24"/>
          <w:szCs w:val="24"/>
        </w:rPr>
        <w:t xml:space="preserve"> </w:t>
      </w:r>
      <w:r>
        <w:rPr>
          <w:rFonts w:ascii="Times New Roman" w:hAnsi="Times New Roman" w:cs="Times New Roman"/>
          <w:b/>
          <w:sz w:val="24"/>
          <w:szCs w:val="24"/>
        </w:rPr>
        <w:t>Fourth Short Paper Due</w:t>
      </w:r>
    </w:p>
    <w:p w:rsidR="00C84E2C" w:rsidRDefault="00C84E2C" w:rsidP="001171EA">
      <w:pPr>
        <w:spacing w:line="240" w:lineRule="auto"/>
        <w:contextualSpacing/>
        <w:rPr>
          <w:rFonts w:ascii="Times New Roman" w:hAnsi="Times New Roman" w:cs="Times New Roman"/>
          <w:sz w:val="24"/>
          <w:szCs w:val="24"/>
        </w:rPr>
      </w:pPr>
    </w:p>
    <w:p w:rsidR="00C84E2C" w:rsidRPr="007B2A67" w:rsidRDefault="00450FFC" w:rsidP="001171EA">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Mon</w:t>
      </w:r>
      <w:r w:rsidR="00C84E2C">
        <w:rPr>
          <w:rFonts w:ascii="Times New Roman" w:hAnsi="Times New Roman" w:cs="Times New Roman"/>
          <w:sz w:val="24"/>
          <w:szCs w:val="24"/>
        </w:rPr>
        <w:t xml:space="preserve">. Nov. </w:t>
      </w:r>
      <w:r>
        <w:rPr>
          <w:rFonts w:ascii="Times New Roman" w:hAnsi="Times New Roman" w:cs="Times New Roman"/>
          <w:sz w:val="24"/>
          <w:szCs w:val="24"/>
        </w:rPr>
        <w:t>21</w:t>
      </w:r>
      <w:r w:rsidR="00D6290A">
        <w:rPr>
          <w:rFonts w:ascii="Times New Roman" w:hAnsi="Times New Roman" w:cs="Times New Roman"/>
          <w:sz w:val="24"/>
          <w:szCs w:val="24"/>
        </w:rPr>
        <w:t xml:space="preserve">: Sikhism.  READING: Ellwood, 102-105.  N-G Kaur Singh, “Sikhism,” from </w:t>
      </w:r>
      <w:r w:rsidR="00D6290A">
        <w:rPr>
          <w:rFonts w:ascii="Times New Roman" w:hAnsi="Times New Roman" w:cs="Times New Roman"/>
          <w:i/>
          <w:sz w:val="24"/>
          <w:szCs w:val="24"/>
        </w:rPr>
        <w:t>Encyclopedia of Religion</w:t>
      </w:r>
      <w:r w:rsidR="00CF1D50">
        <w:rPr>
          <w:rFonts w:ascii="Times New Roman" w:hAnsi="Times New Roman" w:cs="Times New Roman"/>
          <w:sz w:val="24"/>
          <w:szCs w:val="24"/>
        </w:rPr>
        <w:t>.</w:t>
      </w:r>
      <w:r w:rsidR="007B2A67">
        <w:rPr>
          <w:rFonts w:ascii="Times New Roman" w:hAnsi="Times New Roman" w:cs="Times New Roman"/>
          <w:sz w:val="24"/>
          <w:szCs w:val="24"/>
        </w:rPr>
        <w:t xml:space="preserve">  </w:t>
      </w:r>
    </w:p>
    <w:p w:rsidR="00C84E2C" w:rsidRDefault="00C84E2C"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Wed</w:t>
      </w:r>
      <w:r w:rsidR="00C84E2C">
        <w:rPr>
          <w:rFonts w:ascii="Times New Roman" w:hAnsi="Times New Roman" w:cs="Times New Roman"/>
          <w:sz w:val="24"/>
          <w:szCs w:val="24"/>
        </w:rPr>
        <w:t>. Nov. 23</w:t>
      </w:r>
      <w:r w:rsidR="00F54520">
        <w:rPr>
          <w:rFonts w:ascii="Times New Roman" w:hAnsi="Times New Roman" w:cs="Times New Roman"/>
          <w:sz w:val="24"/>
          <w:szCs w:val="24"/>
        </w:rPr>
        <w:t xml:space="preserve">: Christianity I.  READINGS: Ellwood, 273-323.  </w:t>
      </w:r>
      <w:proofErr w:type="gramStart"/>
      <w:r>
        <w:rPr>
          <w:rFonts w:ascii="Times New Roman" w:hAnsi="Times New Roman" w:cs="Times New Roman"/>
          <w:b/>
          <w:sz w:val="24"/>
          <w:szCs w:val="24"/>
        </w:rPr>
        <w:t>Site Visit/Project DUE.</w:t>
      </w:r>
      <w:proofErr w:type="gramEnd"/>
    </w:p>
    <w:p w:rsidR="00450FFC" w:rsidRDefault="00450FFC" w:rsidP="001171EA">
      <w:pPr>
        <w:spacing w:line="240" w:lineRule="auto"/>
        <w:contextualSpacing/>
        <w:rPr>
          <w:rFonts w:ascii="Times New Roman" w:hAnsi="Times New Roman" w:cs="Times New Roman"/>
          <w:sz w:val="24"/>
          <w:szCs w:val="24"/>
        </w:rPr>
      </w:pPr>
    </w:p>
    <w:p w:rsidR="00C84E2C" w:rsidRPr="007B2A67" w:rsidRDefault="00450FFC" w:rsidP="001171EA">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Mon. Nov. 28</w:t>
      </w:r>
      <w:r w:rsidR="00F54520">
        <w:rPr>
          <w:rFonts w:ascii="Times New Roman" w:hAnsi="Times New Roman" w:cs="Times New Roman"/>
          <w:sz w:val="24"/>
          <w:szCs w:val="24"/>
        </w:rPr>
        <w:t xml:space="preserve">: Christianity II.  READINGS: </w:t>
      </w:r>
      <w:proofErr w:type="spellStart"/>
      <w:r w:rsidR="00F54520">
        <w:rPr>
          <w:rFonts w:ascii="Times New Roman" w:hAnsi="Times New Roman" w:cs="Times New Roman"/>
          <w:sz w:val="24"/>
          <w:szCs w:val="24"/>
        </w:rPr>
        <w:t>ERes</w:t>
      </w:r>
      <w:proofErr w:type="spellEnd"/>
      <w:r w:rsidR="00F54520">
        <w:rPr>
          <w:rFonts w:ascii="Times New Roman" w:hAnsi="Times New Roman" w:cs="Times New Roman"/>
          <w:sz w:val="24"/>
          <w:szCs w:val="24"/>
        </w:rPr>
        <w:t>: Pope Urban II, “Speech at Clermont,”</w:t>
      </w:r>
      <w:r w:rsidR="00FB3EE6">
        <w:rPr>
          <w:rFonts w:ascii="Times New Roman" w:hAnsi="Times New Roman" w:cs="Times New Roman"/>
          <w:sz w:val="24"/>
          <w:szCs w:val="24"/>
        </w:rPr>
        <w:t xml:space="preserve"> “Readings on Christianity I;</w:t>
      </w:r>
      <w:r w:rsidR="002976B9">
        <w:rPr>
          <w:rFonts w:ascii="Times New Roman" w:hAnsi="Times New Roman" w:cs="Times New Roman"/>
          <w:sz w:val="24"/>
          <w:szCs w:val="24"/>
        </w:rPr>
        <w:t xml:space="preserve">” </w:t>
      </w:r>
      <w:r w:rsidR="001728D6">
        <w:rPr>
          <w:rFonts w:ascii="Times New Roman" w:hAnsi="Times New Roman" w:cs="Times New Roman"/>
          <w:sz w:val="24"/>
          <w:szCs w:val="24"/>
        </w:rPr>
        <w:t xml:space="preserve">“Church in </w:t>
      </w:r>
      <w:r w:rsidR="00FB3EE6">
        <w:rPr>
          <w:rFonts w:ascii="Times New Roman" w:hAnsi="Times New Roman" w:cs="Times New Roman"/>
          <w:sz w:val="24"/>
          <w:szCs w:val="24"/>
        </w:rPr>
        <w:t>the Modern World,” Pope Paul VI;</w:t>
      </w:r>
      <w:r w:rsidR="001728D6">
        <w:rPr>
          <w:rFonts w:ascii="Times New Roman" w:hAnsi="Times New Roman" w:cs="Times New Roman"/>
          <w:sz w:val="24"/>
          <w:szCs w:val="24"/>
        </w:rPr>
        <w:t xml:space="preserve"> “The Freedom</w:t>
      </w:r>
      <w:r w:rsidR="00FB3EE6">
        <w:rPr>
          <w:rFonts w:ascii="Times New Roman" w:hAnsi="Times New Roman" w:cs="Times New Roman"/>
          <w:sz w:val="24"/>
          <w:szCs w:val="24"/>
        </w:rPr>
        <w:t xml:space="preserve"> of a Christian,” Martin Luther;</w:t>
      </w:r>
      <w:r w:rsidR="001728D6">
        <w:rPr>
          <w:rFonts w:ascii="Times New Roman" w:hAnsi="Times New Roman" w:cs="Times New Roman"/>
          <w:sz w:val="24"/>
          <w:szCs w:val="24"/>
        </w:rPr>
        <w:t xml:space="preserve"> “Letter from a Birmingham Jail,” M. L. King</w:t>
      </w:r>
    </w:p>
    <w:p w:rsidR="00C84E2C" w:rsidRDefault="00C84E2C"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Wed</w:t>
      </w:r>
      <w:r w:rsidR="00C84E2C">
        <w:rPr>
          <w:rFonts w:ascii="Times New Roman" w:hAnsi="Times New Roman" w:cs="Times New Roman"/>
          <w:sz w:val="24"/>
          <w:szCs w:val="24"/>
        </w:rPr>
        <w:t>. Nov. 30</w:t>
      </w:r>
      <w:r w:rsidR="00F54520">
        <w:rPr>
          <w:rFonts w:ascii="Times New Roman" w:hAnsi="Times New Roman" w:cs="Times New Roman"/>
          <w:sz w:val="24"/>
          <w:szCs w:val="24"/>
        </w:rPr>
        <w:t xml:space="preserve">: Christianity III. </w:t>
      </w:r>
      <w:proofErr w:type="gramStart"/>
      <w:r w:rsidR="00F54520">
        <w:rPr>
          <w:rFonts w:ascii="Times New Roman" w:hAnsi="Times New Roman" w:cs="Times New Roman"/>
          <w:sz w:val="24"/>
          <w:szCs w:val="24"/>
        </w:rPr>
        <w:t>Christianity and Gender.</w:t>
      </w:r>
      <w:proofErr w:type="gramEnd"/>
      <w:r w:rsidR="00F54520">
        <w:rPr>
          <w:rFonts w:ascii="Times New Roman" w:hAnsi="Times New Roman" w:cs="Times New Roman"/>
          <w:sz w:val="24"/>
          <w:szCs w:val="24"/>
        </w:rPr>
        <w:t xml:space="preserve">  READINGS: Ellwood, 324-337.</w:t>
      </w:r>
    </w:p>
    <w:p w:rsidR="00C84E2C" w:rsidRDefault="00C84E2C"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Mon. Dec. 5</w:t>
      </w:r>
      <w:r w:rsidR="00F54520">
        <w:rPr>
          <w:rFonts w:ascii="Times New Roman" w:hAnsi="Times New Roman" w:cs="Times New Roman"/>
          <w:sz w:val="24"/>
          <w:szCs w:val="24"/>
        </w:rPr>
        <w:t xml:space="preserve">: Contemporary Religious Landscape.  READINGS: Ellwood, 397-413.  </w:t>
      </w:r>
      <w:proofErr w:type="spellStart"/>
      <w:r w:rsidR="00F54520">
        <w:rPr>
          <w:rFonts w:ascii="Times New Roman" w:hAnsi="Times New Roman" w:cs="Times New Roman"/>
          <w:sz w:val="24"/>
          <w:szCs w:val="24"/>
        </w:rPr>
        <w:t>ERes</w:t>
      </w:r>
      <w:proofErr w:type="spellEnd"/>
      <w:r w:rsidR="00F54520">
        <w:rPr>
          <w:rFonts w:ascii="Times New Roman" w:hAnsi="Times New Roman" w:cs="Times New Roman"/>
          <w:sz w:val="24"/>
          <w:szCs w:val="24"/>
        </w:rPr>
        <w:t>: Readings on Post-Modernism.</w:t>
      </w:r>
      <w:r w:rsidR="007172DB">
        <w:rPr>
          <w:rFonts w:ascii="Times New Roman" w:hAnsi="Times New Roman" w:cs="Times New Roman"/>
          <w:sz w:val="24"/>
          <w:szCs w:val="24"/>
        </w:rPr>
        <w:t xml:space="preserve">  </w:t>
      </w:r>
      <w:r w:rsidR="00810097">
        <w:rPr>
          <w:rFonts w:ascii="Times New Roman" w:hAnsi="Times New Roman" w:cs="Times New Roman"/>
          <w:sz w:val="24"/>
          <w:szCs w:val="24"/>
        </w:rPr>
        <w:t xml:space="preserve">C. </w:t>
      </w:r>
      <w:r w:rsidR="00A371B4">
        <w:rPr>
          <w:rFonts w:ascii="Times New Roman" w:hAnsi="Times New Roman" w:cs="Times New Roman"/>
          <w:sz w:val="24"/>
          <w:szCs w:val="24"/>
        </w:rPr>
        <w:t>Kang, “</w:t>
      </w:r>
      <w:proofErr w:type="spellStart"/>
      <w:r w:rsidR="00A371B4">
        <w:rPr>
          <w:rFonts w:ascii="Times New Roman" w:hAnsi="Times New Roman" w:cs="Times New Roman"/>
          <w:sz w:val="24"/>
          <w:szCs w:val="24"/>
        </w:rPr>
        <w:t>Wole</w:t>
      </w:r>
      <w:proofErr w:type="spellEnd"/>
      <w:r w:rsidR="00A371B4">
        <w:rPr>
          <w:rFonts w:ascii="Times New Roman" w:hAnsi="Times New Roman" w:cs="Times New Roman"/>
          <w:sz w:val="24"/>
          <w:szCs w:val="24"/>
        </w:rPr>
        <w:t xml:space="preserve"> Soyinka on Religion.</w:t>
      </w:r>
      <w:r w:rsidR="00810097">
        <w:rPr>
          <w:rFonts w:ascii="Times New Roman" w:hAnsi="Times New Roman" w:cs="Times New Roman"/>
          <w:sz w:val="24"/>
          <w:szCs w:val="24"/>
        </w:rPr>
        <w:t xml:space="preserve">” </w:t>
      </w:r>
      <w:r w:rsidR="00BC1546">
        <w:rPr>
          <w:rFonts w:ascii="Times New Roman" w:hAnsi="Times New Roman" w:cs="Times New Roman"/>
          <w:sz w:val="24"/>
          <w:szCs w:val="24"/>
        </w:rPr>
        <w:t xml:space="preserve">C. </w:t>
      </w:r>
      <w:proofErr w:type="spellStart"/>
      <w:r w:rsidR="00BC1546">
        <w:rPr>
          <w:rFonts w:ascii="Times New Roman" w:hAnsi="Times New Roman" w:cs="Times New Roman"/>
          <w:sz w:val="24"/>
          <w:szCs w:val="24"/>
        </w:rPr>
        <w:t>Stockwell</w:t>
      </w:r>
      <w:proofErr w:type="spellEnd"/>
      <w:proofErr w:type="gramStart"/>
      <w:r w:rsidR="00BC1546">
        <w:rPr>
          <w:rFonts w:ascii="Times New Roman" w:hAnsi="Times New Roman" w:cs="Times New Roman"/>
          <w:sz w:val="24"/>
          <w:szCs w:val="24"/>
        </w:rPr>
        <w:t xml:space="preserve">,  </w:t>
      </w:r>
      <w:r w:rsidR="00A371B4">
        <w:rPr>
          <w:rFonts w:ascii="Times New Roman" w:hAnsi="Times New Roman" w:cs="Times New Roman"/>
          <w:sz w:val="24"/>
          <w:szCs w:val="24"/>
        </w:rPr>
        <w:t>“</w:t>
      </w:r>
      <w:proofErr w:type="gramEnd"/>
      <w:r w:rsidR="00A371B4">
        <w:rPr>
          <w:rFonts w:ascii="Times New Roman" w:hAnsi="Times New Roman" w:cs="Times New Roman"/>
          <w:sz w:val="24"/>
          <w:szCs w:val="24"/>
        </w:rPr>
        <w:t>Fundamentalisms and the Shalom</w:t>
      </w:r>
      <w:r>
        <w:rPr>
          <w:rFonts w:ascii="Times New Roman" w:hAnsi="Times New Roman" w:cs="Times New Roman"/>
          <w:sz w:val="24"/>
          <w:szCs w:val="24"/>
        </w:rPr>
        <w:t xml:space="preserve"> of God</w:t>
      </w:r>
      <w:r w:rsidR="00A371B4">
        <w:rPr>
          <w:rFonts w:ascii="Times New Roman" w:hAnsi="Times New Roman" w:cs="Times New Roman"/>
          <w:sz w:val="24"/>
          <w:szCs w:val="24"/>
        </w:rPr>
        <w:t>: An Analy</w:t>
      </w:r>
      <w:r w:rsidR="00BC1546">
        <w:rPr>
          <w:rFonts w:ascii="Times New Roman" w:hAnsi="Times New Roman" w:cs="Times New Roman"/>
          <w:sz w:val="24"/>
          <w:szCs w:val="24"/>
        </w:rPr>
        <w:t>sis of Contemporary Expressions.”</w:t>
      </w:r>
      <w:r w:rsidR="00A371B4">
        <w:rPr>
          <w:rFonts w:ascii="Times New Roman" w:hAnsi="Times New Roman" w:cs="Times New Roman"/>
          <w:sz w:val="24"/>
          <w:szCs w:val="24"/>
        </w:rPr>
        <w:t xml:space="preserve">  </w:t>
      </w:r>
      <w:r w:rsidR="00BC1546">
        <w:rPr>
          <w:rFonts w:ascii="Times New Roman" w:hAnsi="Times New Roman" w:cs="Times New Roman"/>
          <w:sz w:val="24"/>
          <w:szCs w:val="24"/>
        </w:rPr>
        <w:t xml:space="preserve">C.L. Grossman, </w:t>
      </w:r>
      <w:r w:rsidR="00A371B4">
        <w:rPr>
          <w:rFonts w:ascii="Times New Roman" w:hAnsi="Times New Roman" w:cs="Times New Roman"/>
          <w:sz w:val="24"/>
          <w:szCs w:val="24"/>
        </w:rPr>
        <w:t>“Christians Lose Ground, ‘</w:t>
      </w:r>
      <w:proofErr w:type="spellStart"/>
      <w:r w:rsidR="00A371B4">
        <w:rPr>
          <w:rFonts w:ascii="Times New Roman" w:hAnsi="Times New Roman" w:cs="Times New Roman"/>
          <w:sz w:val="24"/>
          <w:szCs w:val="24"/>
        </w:rPr>
        <w:t>Nones</w:t>
      </w:r>
      <w:proofErr w:type="spellEnd"/>
      <w:r w:rsidR="00A371B4">
        <w:rPr>
          <w:rFonts w:ascii="Times New Roman" w:hAnsi="Times New Roman" w:cs="Times New Roman"/>
          <w:sz w:val="24"/>
          <w:szCs w:val="24"/>
        </w:rPr>
        <w:t>’ Soar</w:t>
      </w:r>
      <w:r w:rsidR="00BC1546">
        <w:rPr>
          <w:rFonts w:ascii="Times New Roman" w:hAnsi="Times New Roman" w:cs="Times New Roman"/>
          <w:sz w:val="24"/>
          <w:szCs w:val="24"/>
        </w:rPr>
        <w:t xml:space="preserve"> in New Portrait of US Religion.</w:t>
      </w:r>
      <w:r w:rsidR="00A371B4">
        <w:rPr>
          <w:rFonts w:ascii="Times New Roman" w:hAnsi="Times New Roman" w:cs="Times New Roman"/>
          <w:sz w:val="24"/>
          <w:szCs w:val="24"/>
        </w:rPr>
        <w:t xml:space="preserve">” </w:t>
      </w:r>
    </w:p>
    <w:p w:rsidR="00C84E2C" w:rsidRDefault="00C84E2C" w:rsidP="001171EA">
      <w:pPr>
        <w:spacing w:line="240" w:lineRule="auto"/>
        <w:contextualSpacing/>
        <w:rPr>
          <w:rFonts w:ascii="Times New Roman" w:hAnsi="Times New Roman" w:cs="Times New Roman"/>
          <w:sz w:val="24"/>
          <w:szCs w:val="24"/>
        </w:rPr>
      </w:pPr>
    </w:p>
    <w:p w:rsidR="00C84E2C" w:rsidRDefault="00450FFC"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Wed</w:t>
      </w:r>
      <w:r w:rsidR="00C84E2C">
        <w:rPr>
          <w:rFonts w:ascii="Times New Roman" w:hAnsi="Times New Roman" w:cs="Times New Roman"/>
          <w:sz w:val="24"/>
          <w:szCs w:val="24"/>
        </w:rPr>
        <w:t xml:space="preserve">. Dec. 7: </w:t>
      </w:r>
      <w:r w:rsidR="007A548F">
        <w:rPr>
          <w:rFonts w:ascii="Times New Roman" w:hAnsi="Times New Roman" w:cs="Times New Roman"/>
          <w:sz w:val="24"/>
          <w:szCs w:val="24"/>
        </w:rPr>
        <w:t>Summary and Conclusions.</w:t>
      </w:r>
    </w:p>
    <w:p w:rsidR="007B2A67" w:rsidRPr="007B2A67" w:rsidRDefault="007B2A67" w:rsidP="001171E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Fifth Short Paper Due</w:t>
      </w:r>
    </w:p>
    <w:p w:rsidR="007A548F" w:rsidRDefault="007A548F" w:rsidP="001171EA">
      <w:pPr>
        <w:spacing w:line="240" w:lineRule="auto"/>
        <w:contextualSpacing/>
        <w:rPr>
          <w:rFonts w:ascii="Times New Roman" w:hAnsi="Times New Roman" w:cs="Times New Roman"/>
          <w:sz w:val="24"/>
          <w:szCs w:val="24"/>
        </w:rPr>
      </w:pPr>
    </w:p>
    <w:p w:rsidR="007A548F" w:rsidRDefault="005870CB" w:rsidP="001171EA">
      <w:pPr>
        <w:spacing w:line="240" w:lineRule="auto"/>
        <w:contextualSpacing/>
        <w:rPr>
          <w:rFonts w:ascii="Times New Roman" w:hAnsi="Times New Roman" w:cs="Times New Roman"/>
          <w:sz w:val="24"/>
          <w:szCs w:val="24"/>
        </w:rPr>
      </w:pPr>
      <w:r>
        <w:rPr>
          <w:rFonts w:ascii="Times New Roman" w:hAnsi="Times New Roman" w:cs="Times New Roman"/>
          <w:sz w:val="24"/>
          <w:szCs w:val="24"/>
        </w:rPr>
        <w:t>FINAL EXAM – Wed. Dec. 14</w:t>
      </w:r>
      <w:r w:rsidR="00E42BB5">
        <w:rPr>
          <w:rFonts w:ascii="Times New Roman" w:hAnsi="Times New Roman" w:cs="Times New Roman"/>
          <w:sz w:val="24"/>
          <w:szCs w:val="24"/>
        </w:rPr>
        <w:t xml:space="preserve">, 8:00-10:00 AM, </w:t>
      </w:r>
      <w:r>
        <w:rPr>
          <w:rFonts w:ascii="Times New Roman" w:hAnsi="Times New Roman" w:cs="Times New Roman"/>
          <w:sz w:val="24"/>
          <w:szCs w:val="24"/>
        </w:rPr>
        <w:t xml:space="preserve">Sequoia </w:t>
      </w:r>
      <w:r w:rsidR="00E42BB5">
        <w:rPr>
          <w:rFonts w:ascii="Times New Roman" w:hAnsi="Times New Roman" w:cs="Times New Roman"/>
          <w:sz w:val="24"/>
          <w:szCs w:val="24"/>
        </w:rPr>
        <w:t xml:space="preserve">Hall </w:t>
      </w:r>
      <w:r>
        <w:rPr>
          <w:rFonts w:ascii="Times New Roman" w:hAnsi="Times New Roman" w:cs="Times New Roman"/>
          <w:sz w:val="24"/>
          <w:szCs w:val="24"/>
        </w:rPr>
        <w:t>101</w:t>
      </w:r>
    </w:p>
    <w:p w:rsidR="007A548F" w:rsidRDefault="007A548F" w:rsidP="001171EA">
      <w:pPr>
        <w:spacing w:line="240" w:lineRule="auto"/>
        <w:contextualSpacing/>
        <w:rPr>
          <w:rFonts w:ascii="Times New Roman" w:hAnsi="Times New Roman" w:cs="Times New Roman"/>
          <w:sz w:val="24"/>
          <w:szCs w:val="24"/>
        </w:rPr>
      </w:pPr>
    </w:p>
    <w:p w:rsidR="007A548F" w:rsidRPr="007A548F" w:rsidRDefault="007A548F" w:rsidP="007A548F">
      <w:pPr>
        <w:spacing w:line="240" w:lineRule="auto"/>
        <w:contextualSpacing/>
        <w:rPr>
          <w:rFonts w:ascii="Times New Roman" w:hAnsi="Times New Roman" w:cs="Times New Roman"/>
          <w:b/>
          <w:sz w:val="24"/>
          <w:szCs w:val="24"/>
        </w:rPr>
      </w:pPr>
      <w:r w:rsidRPr="007A548F">
        <w:rPr>
          <w:rFonts w:ascii="Times New Roman" w:hAnsi="Times New Roman" w:cs="Times New Roman"/>
          <w:b/>
          <w:sz w:val="24"/>
          <w:szCs w:val="24"/>
        </w:rPr>
        <w:t>Journal Writing and Preparation of Short Paper Assignments</w:t>
      </w:r>
    </w:p>
    <w:p w:rsidR="007A548F" w:rsidRPr="007A548F" w:rsidRDefault="007A548F" w:rsidP="007A548F">
      <w:pPr>
        <w:spacing w:line="240" w:lineRule="auto"/>
        <w:contextualSpacing/>
        <w:rPr>
          <w:rFonts w:ascii="Times New Roman" w:hAnsi="Times New Roman" w:cs="Times New Roman"/>
          <w:sz w:val="24"/>
          <w:szCs w:val="24"/>
        </w:rPr>
      </w:pPr>
      <w:r w:rsidRPr="007A548F">
        <w:rPr>
          <w:rFonts w:ascii="Times New Roman" w:hAnsi="Times New Roman" w:cs="Times New Roman"/>
          <w:sz w:val="24"/>
          <w:szCs w:val="24"/>
        </w:rPr>
        <w:t xml:space="preserve">For this course, you must keep a “learning journal.”  This exercise is intended to 1) improve your ease and skill in writing; 2) help you to better understand and recall information from readings and class sessions; and 3) assist you in clearly articulating ideas that you develop during the course.  </w:t>
      </w:r>
      <w:r w:rsidRPr="007A548F">
        <w:rPr>
          <w:rFonts w:ascii="Times New Roman" w:hAnsi="Times New Roman" w:cs="Times New Roman"/>
          <w:b/>
          <w:sz w:val="24"/>
          <w:szCs w:val="24"/>
        </w:rPr>
        <w:t>How you keep this journal is your own choice</w:t>
      </w:r>
      <w:r w:rsidRPr="007A548F">
        <w:rPr>
          <w:rFonts w:ascii="Times New Roman" w:hAnsi="Times New Roman" w:cs="Times New Roman"/>
          <w:sz w:val="24"/>
          <w:szCs w:val="24"/>
        </w:rPr>
        <w:t xml:space="preserve">.  Students may use a spiral-bound notebook, a loose-leaf binder divided into sections, or an electronic journal kept on a disk or other computer drive.  Whatever means you use for the journal, it is meant to be your own personal record of your learning and thinking during this course.  </w:t>
      </w:r>
      <w:r w:rsidRPr="007A548F">
        <w:rPr>
          <w:rFonts w:ascii="Times New Roman" w:hAnsi="Times New Roman" w:cs="Times New Roman"/>
          <w:b/>
          <w:sz w:val="24"/>
          <w:szCs w:val="24"/>
        </w:rPr>
        <w:t>You are the only person who will ever read the entirety of your journal</w:t>
      </w:r>
      <w:r w:rsidRPr="007A548F">
        <w:rPr>
          <w:rFonts w:ascii="Times New Roman" w:hAnsi="Times New Roman" w:cs="Times New Roman"/>
          <w:sz w:val="24"/>
          <w:szCs w:val="24"/>
        </w:rPr>
        <w:t>.</w:t>
      </w:r>
      <w:r w:rsidRPr="007A548F">
        <w:rPr>
          <w:rFonts w:ascii="Times New Roman" w:hAnsi="Times New Roman" w:cs="Times New Roman"/>
          <w:b/>
          <w:sz w:val="24"/>
          <w:szCs w:val="24"/>
        </w:rPr>
        <w:t xml:space="preserve"> HOWEVER, the Instructor may ask any student to submit their journal during the semester for review.  This is not required of ALL students, but may be required of ANY STUDENT AT ANY TIME during the semester.</w:t>
      </w:r>
    </w:p>
    <w:p w:rsidR="007A548F" w:rsidRPr="007A548F" w:rsidRDefault="007A548F" w:rsidP="007A548F">
      <w:pPr>
        <w:spacing w:line="240" w:lineRule="auto"/>
        <w:contextualSpacing/>
        <w:rPr>
          <w:rFonts w:ascii="Times New Roman" w:hAnsi="Times New Roman" w:cs="Times New Roman"/>
          <w:sz w:val="24"/>
          <w:szCs w:val="24"/>
        </w:rPr>
      </w:pPr>
    </w:p>
    <w:p w:rsidR="007A548F" w:rsidRPr="007A548F" w:rsidRDefault="007A548F" w:rsidP="007A548F">
      <w:pPr>
        <w:spacing w:line="240" w:lineRule="auto"/>
        <w:contextualSpacing/>
        <w:rPr>
          <w:rFonts w:ascii="Times New Roman" w:hAnsi="Times New Roman" w:cs="Times New Roman"/>
          <w:sz w:val="24"/>
          <w:szCs w:val="24"/>
        </w:rPr>
      </w:pPr>
      <w:r w:rsidRPr="007A548F">
        <w:rPr>
          <w:rFonts w:ascii="Times New Roman" w:hAnsi="Times New Roman" w:cs="Times New Roman"/>
          <w:sz w:val="24"/>
          <w:szCs w:val="24"/>
        </w:rPr>
        <w:t xml:space="preserve">In addition to recording information from your notes taken during class time, you should write in your journal after you have done the reading for a particular session.  Each week you should write </w:t>
      </w:r>
      <w:r w:rsidRPr="007A548F">
        <w:rPr>
          <w:rFonts w:ascii="Times New Roman" w:hAnsi="Times New Roman" w:cs="Times New Roman"/>
          <w:b/>
          <w:i/>
          <w:sz w:val="24"/>
          <w:szCs w:val="24"/>
        </w:rPr>
        <w:t>at least</w:t>
      </w:r>
      <w:r w:rsidRPr="007A548F">
        <w:rPr>
          <w:rFonts w:ascii="Times New Roman" w:hAnsi="Times New Roman" w:cs="Times New Roman"/>
          <w:b/>
          <w:sz w:val="24"/>
          <w:szCs w:val="24"/>
        </w:rPr>
        <w:t xml:space="preserve"> 2-3 pages</w:t>
      </w:r>
      <w:r w:rsidRPr="007A548F">
        <w:rPr>
          <w:rFonts w:ascii="Times New Roman" w:hAnsi="Times New Roman" w:cs="Times New Roman"/>
          <w:sz w:val="24"/>
          <w:szCs w:val="24"/>
        </w:rPr>
        <w:t xml:space="preserve"> in your journal.  Some topics you may choose to address as you write are:</w:t>
      </w:r>
    </w:p>
    <w:p w:rsidR="007A548F" w:rsidRPr="007A548F" w:rsidRDefault="007A548F" w:rsidP="007A548F">
      <w:pPr>
        <w:spacing w:line="240" w:lineRule="auto"/>
        <w:contextualSpacing/>
        <w:rPr>
          <w:rFonts w:ascii="Times New Roman" w:hAnsi="Times New Roman" w:cs="Times New Roman"/>
          <w:sz w:val="24"/>
          <w:szCs w:val="24"/>
        </w:rPr>
      </w:pPr>
    </w:p>
    <w:p w:rsidR="007A548F" w:rsidRPr="007A548F" w:rsidRDefault="007A548F" w:rsidP="007A548F">
      <w:pPr>
        <w:spacing w:line="240" w:lineRule="auto"/>
        <w:contextualSpacing/>
        <w:rPr>
          <w:rFonts w:ascii="Times New Roman" w:hAnsi="Times New Roman" w:cs="Times New Roman"/>
          <w:sz w:val="24"/>
          <w:szCs w:val="24"/>
        </w:rPr>
      </w:pPr>
      <w:r w:rsidRPr="007A548F">
        <w:rPr>
          <w:rFonts w:ascii="Times New Roman" w:hAnsi="Times New Roman" w:cs="Times New Roman"/>
          <w:sz w:val="24"/>
          <w:szCs w:val="24"/>
        </w:rPr>
        <w:t>1. What were the important points of this reading (or class session)?</w:t>
      </w:r>
    </w:p>
    <w:p w:rsidR="007A548F" w:rsidRPr="007A548F" w:rsidRDefault="007A548F" w:rsidP="007A548F">
      <w:pPr>
        <w:spacing w:line="240" w:lineRule="auto"/>
        <w:contextualSpacing/>
        <w:rPr>
          <w:rFonts w:ascii="Times New Roman" w:hAnsi="Times New Roman" w:cs="Times New Roman"/>
          <w:sz w:val="24"/>
          <w:szCs w:val="24"/>
        </w:rPr>
      </w:pPr>
      <w:r w:rsidRPr="007A548F">
        <w:rPr>
          <w:rFonts w:ascii="Times New Roman" w:hAnsi="Times New Roman" w:cs="Times New Roman"/>
          <w:sz w:val="24"/>
          <w:szCs w:val="24"/>
        </w:rPr>
        <w:t>2. Do you agree or disagree with those points or ideas?  Why?</w:t>
      </w:r>
    </w:p>
    <w:p w:rsidR="007A548F" w:rsidRPr="007A548F" w:rsidRDefault="007A548F" w:rsidP="007A548F">
      <w:pPr>
        <w:spacing w:line="240" w:lineRule="auto"/>
        <w:contextualSpacing/>
        <w:rPr>
          <w:rFonts w:ascii="Times New Roman" w:hAnsi="Times New Roman" w:cs="Times New Roman"/>
          <w:sz w:val="24"/>
          <w:szCs w:val="24"/>
        </w:rPr>
      </w:pPr>
      <w:r w:rsidRPr="007A548F">
        <w:rPr>
          <w:rFonts w:ascii="Times New Roman" w:hAnsi="Times New Roman" w:cs="Times New Roman"/>
          <w:sz w:val="24"/>
          <w:szCs w:val="24"/>
        </w:rPr>
        <w:t>3. What questions do you have about the reading (or class session)?</w:t>
      </w:r>
    </w:p>
    <w:p w:rsidR="007A548F" w:rsidRPr="007A548F" w:rsidRDefault="007A548F" w:rsidP="007A548F">
      <w:pPr>
        <w:spacing w:line="240" w:lineRule="auto"/>
        <w:contextualSpacing/>
        <w:rPr>
          <w:rFonts w:ascii="Times New Roman" w:hAnsi="Times New Roman" w:cs="Times New Roman"/>
          <w:sz w:val="24"/>
          <w:szCs w:val="24"/>
        </w:rPr>
      </w:pPr>
      <w:r w:rsidRPr="007A548F">
        <w:rPr>
          <w:rFonts w:ascii="Times New Roman" w:hAnsi="Times New Roman" w:cs="Times New Roman"/>
          <w:sz w:val="24"/>
          <w:szCs w:val="24"/>
        </w:rPr>
        <w:t>4. How does the reading/class session relate to your own experience(s) and/or ideas, or to other reading and research that you have done beyond this class?</w:t>
      </w:r>
    </w:p>
    <w:p w:rsidR="007A548F" w:rsidRPr="007A548F" w:rsidRDefault="007A548F" w:rsidP="007A548F">
      <w:pPr>
        <w:spacing w:line="240" w:lineRule="auto"/>
        <w:contextualSpacing/>
        <w:rPr>
          <w:rFonts w:ascii="Times New Roman" w:hAnsi="Times New Roman" w:cs="Times New Roman"/>
          <w:sz w:val="24"/>
          <w:szCs w:val="24"/>
        </w:rPr>
      </w:pPr>
    </w:p>
    <w:p w:rsidR="007A548F" w:rsidRPr="007A548F" w:rsidRDefault="007A548F" w:rsidP="007A548F">
      <w:pPr>
        <w:spacing w:line="240" w:lineRule="auto"/>
        <w:contextualSpacing/>
        <w:rPr>
          <w:rFonts w:ascii="Times New Roman" w:hAnsi="Times New Roman" w:cs="Times New Roman"/>
          <w:sz w:val="24"/>
          <w:szCs w:val="24"/>
        </w:rPr>
      </w:pPr>
      <w:r w:rsidRPr="007A548F">
        <w:rPr>
          <w:rFonts w:ascii="Times New Roman" w:hAnsi="Times New Roman" w:cs="Times New Roman"/>
          <w:sz w:val="24"/>
          <w:szCs w:val="24"/>
        </w:rPr>
        <w:t>Each time that a short paper is due, you should select from your journal the entry (or entries) that you consider to be the most important to you since the previous paper, reflect on it, and compose a formal written essay based on that reflection.  This essay should NOT be a summary of your notes, NOR a recapitulation of</w:t>
      </w:r>
      <w:r>
        <w:rPr>
          <w:rFonts w:ascii="Times New Roman" w:hAnsi="Times New Roman" w:cs="Times New Roman"/>
          <w:sz w:val="24"/>
          <w:szCs w:val="24"/>
        </w:rPr>
        <w:t xml:space="preserve"> Instructor presentations</w:t>
      </w:r>
      <w:r w:rsidRPr="007A548F">
        <w:rPr>
          <w:rFonts w:ascii="Times New Roman" w:hAnsi="Times New Roman" w:cs="Times New Roman"/>
          <w:sz w:val="24"/>
          <w:szCs w:val="24"/>
        </w:rPr>
        <w:t xml:space="preserve">, class discussions, or reading materials.  Rather, it MUST be a thoughtful reflection on what you have learned and an exploration of </w:t>
      </w:r>
      <w:r w:rsidRPr="007A548F">
        <w:rPr>
          <w:rFonts w:ascii="Times New Roman" w:hAnsi="Times New Roman" w:cs="Times New Roman"/>
          <w:sz w:val="24"/>
          <w:szCs w:val="24"/>
        </w:rPr>
        <w:lastRenderedPageBreak/>
        <w:t>issues that the class has raised for you.  Each assignment should be 2-4 pages in length (as noted above).  These papers will be graded on spelling, punctuation, grammar, coherence and clarity of written expression, and style, as well as content.</w:t>
      </w:r>
    </w:p>
    <w:p w:rsidR="007A548F" w:rsidRPr="007A548F" w:rsidRDefault="007A548F" w:rsidP="007A548F">
      <w:pPr>
        <w:spacing w:line="240" w:lineRule="auto"/>
        <w:contextualSpacing/>
        <w:rPr>
          <w:rFonts w:ascii="Times New Roman" w:hAnsi="Times New Roman" w:cs="Times New Roman"/>
          <w:sz w:val="24"/>
          <w:szCs w:val="24"/>
        </w:rPr>
      </w:pPr>
    </w:p>
    <w:p w:rsidR="007A548F" w:rsidRPr="007A548F" w:rsidRDefault="007A548F" w:rsidP="007A548F">
      <w:pPr>
        <w:spacing w:line="240" w:lineRule="auto"/>
        <w:contextualSpacing/>
        <w:rPr>
          <w:rFonts w:ascii="Times New Roman" w:hAnsi="Times New Roman" w:cs="Times New Roman"/>
          <w:sz w:val="24"/>
          <w:szCs w:val="24"/>
        </w:rPr>
      </w:pPr>
      <w:r w:rsidRPr="007A548F">
        <w:rPr>
          <w:rFonts w:ascii="Times New Roman" w:hAnsi="Times New Roman" w:cs="Times New Roman"/>
          <w:sz w:val="24"/>
          <w:szCs w:val="24"/>
        </w:rPr>
        <w:t xml:space="preserve">It is recommended that students utilize the CSUN Writing Centers in the preparation and editing of all written assignments.  Instructor may require students to use the Centers for any written work, especially if a student’s writing needs to be strengthened. The LRC Writing Center is located in the </w:t>
      </w:r>
      <w:proofErr w:type="spellStart"/>
      <w:r w:rsidRPr="007A548F">
        <w:rPr>
          <w:rFonts w:ascii="Times New Roman" w:hAnsi="Times New Roman" w:cs="Times New Roman"/>
          <w:sz w:val="24"/>
          <w:szCs w:val="24"/>
        </w:rPr>
        <w:t>Oviatt</w:t>
      </w:r>
      <w:proofErr w:type="spellEnd"/>
      <w:r w:rsidRPr="007A548F">
        <w:rPr>
          <w:rFonts w:ascii="Times New Roman" w:hAnsi="Times New Roman" w:cs="Times New Roman"/>
          <w:sz w:val="24"/>
          <w:szCs w:val="24"/>
        </w:rPr>
        <w:t xml:space="preserve"> Library, Third Floor, East Wing, and can be reached by telephone at </w:t>
      </w:r>
      <w:r w:rsidRPr="007A548F">
        <w:rPr>
          <w:rFonts w:ascii="Times New Roman" w:hAnsi="Times New Roman" w:cs="Times New Roman"/>
          <w:b/>
          <w:sz w:val="24"/>
          <w:szCs w:val="24"/>
        </w:rPr>
        <w:t>(818)-677-2033</w:t>
      </w:r>
      <w:r w:rsidRPr="007A548F">
        <w:rPr>
          <w:rFonts w:ascii="Times New Roman" w:hAnsi="Times New Roman" w:cs="Times New Roman"/>
          <w:sz w:val="24"/>
          <w:szCs w:val="24"/>
        </w:rPr>
        <w:t xml:space="preserve"> or e-mail at </w:t>
      </w:r>
      <w:r w:rsidRPr="007A548F">
        <w:rPr>
          <w:rFonts w:ascii="Times New Roman" w:hAnsi="Times New Roman" w:cs="Times New Roman"/>
          <w:b/>
          <w:sz w:val="24"/>
          <w:szCs w:val="24"/>
        </w:rPr>
        <w:t>lrc@csun.edu</w:t>
      </w:r>
      <w:r w:rsidRPr="007A548F">
        <w:rPr>
          <w:rFonts w:ascii="Times New Roman" w:hAnsi="Times New Roman" w:cs="Times New Roman"/>
          <w:sz w:val="24"/>
          <w:szCs w:val="24"/>
        </w:rPr>
        <w:t xml:space="preserve">.  The website is http://www.csun.edu/undergraduate-studies/learning-resource-center/writing-center.  The Pan African Studies Writing Center is in Sierra Hall 273; phone number for appointments is </w:t>
      </w:r>
      <w:r w:rsidRPr="007A548F">
        <w:rPr>
          <w:rFonts w:ascii="Times New Roman" w:hAnsi="Times New Roman" w:cs="Times New Roman"/>
          <w:b/>
          <w:sz w:val="24"/>
          <w:szCs w:val="24"/>
        </w:rPr>
        <w:t>818-677-2084</w:t>
      </w:r>
      <w:r w:rsidRPr="007A548F">
        <w:rPr>
          <w:rFonts w:ascii="Times New Roman" w:hAnsi="Times New Roman" w:cs="Times New Roman"/>
          <w:sz w:val="24"/>
          <w:szCs w:val="24"/>
        </w:rPr>
        <w:t xml:space="preserve">.  The Chicano Studies Writing Center is in Jerome Richfield Hall Room 142; phone number is </w:t>
      </w:r>
      <w:r w:rsidRPr="007A548F">
        <w:rPr>
          <w:rFonts w:ascii="Times New Roman" w:hAnsi="Times New Roman" w:cs="Times New Roman"/>
          <w:b/>
          <w:sz w:val="24"/>
          <w:szCs w:val="24"/>
        </w:rPr>
        <w:t>818-677-7881</w:t>
      </w:r>
      <w:r w:rsidRPr="007A548F">
        <w:rPr>
          <w:rFonts w:ascii="Times New Roman" w:hAnsi="Times New Roman" w:cs="Times New Roman"/>
          <w:sz w:val="24"/>
          <w:szCs w:val="24"/>
        </w:rPr>
        <w:t>.</w:t>
      </w:r>
    </w:p>
    <w:p w:rsidR="007A548F" w:rsidRPr="007A548F" w:rsidRDefault="007A548F" w:rsidP="007A548F">
      <w:pPr>
        <w:spacing w:line="240" w:lineRule="auto"/>
        <w:contextualSpacing/>
        <w:rPr>
          <w:rFonts w:ascii="Times New Roman" w:hAnsi="Times New Roman" w:cs="Times New Roman"/>
          <w:sz w:val="24"/>
          <w:szCs w:val="24"/>
        </w:rPr>
      </w:pPr>
    </w:p>
    <w:p w:rsidR="007A548F" w:rsidRPr="007A548F" w:rsidRDefault="007A548F" w:rsidP="007A548F">
      <w:pPr>
        <w:spacing w:line="240" w:lineRule="auto"/>
        <w:contextualSpacing/>
        <w:rPr>
          <w:rFonts w:ascii="Times New Roman" w:hAnsi="Times New Roman" w:cs="Times New Roman"/>
          <w:b/>
          <w:sz w:val="24"/>
          <w:szCs w:val="24"/>
        </w:rPr>
      </w:pPr>
      <w:r w:rsidRPr="007A548F">
        <w:rPr>
          <w:rFonts w:ascii="Times New Roman" w:hAnsi="Times New Roman" w:cs="Times New Roman"/>
          <w:sz w:val="24"/>
          <w:szCs w:val="24"/>
        </w:rPr>
        <w:t xml:space="preserve">As noted above, unless arrangements are made with Instructor previous to the due date of any assignment, </w:t>
      </w:r>
      <w:r w:rsidRPr="007A548F">
        <w:rPr>
          <w:rFonts w:ascii="Times New Roman" w:hAnsi="Times New Roman" w:cs="Times New Roman"/>
          <w:b/>
          <w:sz w:val="24"/>
          <w:szCs w:val="24"/>
        </w:rPr>
        <w:t>NO LATE PAPERS WILL BE ACCEPTED, and will always receive a grade of “F.”</w:t>
      </w:r>
    </w:p>
    <w:p w:rsidR="007A548F" w:rsidRPr="00C84E2C" w:rsidRDefault="007A548F" w:rsidP="001171EA">
      <w:pPr>
        <w:spacing w:line="240" w:lineRule="auto"/>
        <w:contextualSpacing/>
        <w:rPr>
          <w:rFonts w:ascii="Times New Roman" w:hAnsi="Times New Roman" w:cs="Times New Roman"/>
          <w:sz w:val="24"/>
          <w:szCs w:val="24"/>
        </w:rPr>
      </w:pPr>
    </w:p>
    <w:sectPr w:rsidR="007A548F" w:rsidRPr="00C84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EA"/>
    <w:rsid w:val="000063CD"/>
    <w:rsid w:val="0006752C"/>
    <w:rsid w:val="000A4544"/>
    <w:rsid w:val="000B0672"/>
    <w:rsid w:val="000C1D58"/>
    <w:rsid w:val="000D640D"/>
    <w:rsid w:val="001171EA"/>
    <w:rsid w:val="001728D6"/>
    <w:rsid w:val="00172A8E"/>
    <w:rsid w:val="001B0741"/>
    <w:rsid w:val="00216665"/>
    <w:rsid w:val="00232BE4"/>
    <w:rsid w:val="00256F9C"/>
    <w:rsid w:val="002976B9"/>
    <w:rsid w:val="003659C1"/>
    <w:rsid w:val="003A4606"/>
    <w:rsid w:val="003B55BD"/>
    <w:rsid w:val="003D1D99"/>
    <w:rsid w:val="00426525"/>
    <w:rsid w:val="00450FFC"/>
    <w:rsid w:val="004C7169"/>
    <w:rsid w:val="005870CB"/>
    <w:rsid w:val="006205C7"/>
    <w:rsid w:val="006305FB"/>
    <w:rsid w:val="0066604C"/>
    <w:rsid w:val="00677962"/>
    <w:rsid w:val="006F61AC"/>
    <w:rsid w:val="007172DB"/>
    <w:rsid w:val="00735001"/>
    <w:rsid w:val="00750F62"/>
    <w:rsid w:val="007A548F"/>
    <w:rsid w:val="007B2A67"/>
    <w:rsid w:val="007D348B"/>
    <w:rsid w:val="00810097"/>
    <w:rsid w:val="00821C71"/>
    <w:rsid w:val="008500DE"/>
    <w:rsid w:val="0085235A"/>
    <w:rsid w:val="008D63F6"/>
    <w:rsid w:val="008E7D54"/>
    <w:rsid w:val="00902F6A"/>
    <w:rsid w:val="009103C5"/>
    <w:rsid w:val="009573E5"/>
    <w:rsid w:val="009A5F31"/>
    <w:rsid w:val="009D1F8F"/>
    <w:rsid w:val="00A10619"/>
    <w:rsid w:val="00A371B4"/>
    <w:rsid w:val="00A90F02"/>
    <w:rsid w:val="00AE1E23"/>
    <w:rsid w:val="00AF27D4"/>
    <w:rsid w:val="00B542E6"/>
    <w:rsid w:val="00BB06D2"/>
    <w:rsid w:val="00BB61B6"/>
    <w:rsid w:val="00BC1546"/>
    <w:rsid w:val="00C22D52"/>
    <w:rsid w:val="00C84E2C"/>
    <w:rsid w:val="00C94CBF"/>
    <w:rsid w:val="00CB01CC"/>
    <w:rsid w:val="00CD4156"/>
    <w:rsid w:val="00CF1D50"/>
    <w:rsid w:val="00D11A4B"/>
    <w:rsid w:val="00D219EA"/>
    <w:rsid w:val="00D50487"/>
    <w:rsid w:val="00D6290A"/>
    <w:rsid w:val="00D65407"/>
    <w:rsid w:val="00D852CC"/>
    <w:rsid w:val="00DC77D3"/>
    <w:rsid w:val="00DD5F16"/>
    <w:rsid w:val="00DE3EB4"/>
    <w:rsid w:val="00DF5002"/>
    <w:rsid w:val="00DF59CA"/>
    <w:rsid w:val="00E116DB"/>
    <w:rsid w:val="00E42BB5"/>
    <w:rsid w:val="00EC3CFC"/>
    <w:rsid w:val="00F31A86"/>
    <w:rsid w:val="00F54520"/>
    <w:rsid w:val="00F61061"/>
    <w:rsid w:val="00F65726"/>
    <w:rsid w:val="00FB0BC8"/>
    <w:rsid w:val="00FB3EE6"/>
    <w:rsid w:val="00FB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1EA"/>
    <w:rPr>
      <w:color w:val="0000FF" w:themeColor="hyperlink"/>
      <w:u w:val="single"/>
    </w:rPr>
  </w:style>
  <w:style w:type="paragraph" w:customStyle="1" w:styleId="Default">
    <w:name w:val="Default"/>
    <w:rsid w:val="00AE1E2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1EA"/>
    <w:rPr>
      <w:color w:val="0000FF" w:themeColor="hyperlink"/>
      <w:u w:val="single"/>
    </w:rPr>
  </w:style>
  <w:style w:type="paragraph" w:customStyle="1" w:styleId="Default">
    <w:name w:val="Default"/>
    <w:rsid w:val="00AE1E2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findlay@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Humanities Sysytems &amp; Technology</dc:creator>
  <cp:lastModifiedBy>Lindsay Zimnoch</cp:lastModifiedBy>
  <cp:revision>2</cp:revision>
  <dcterms:created xsi:type="dcterms:W3CDTF">2016-10-20T22:19:00Z</dcterms:created>
  <dcterms:modified xsi:type="dcterms:W3CDTF">2016-10-20T22:19:00Z</dcterms:modified>
</cp:coreProperties>
</file>